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AD55" w14:textId="2546B573" w:rsidR="0096384D" w:rsidRPr="003D0880" w:rsidRDefault="00C2247D" w:rsidP="001700F9">
      <w:pPr>
        <w:tabs>
          <w:tab w:val="right" w:leader="dot" w:pos="5500"/>
        </w:tabs>
        <w:spacing w:before="240" w:after="240"/>
        <w:ind w:left="227"/>
        <w:jc w:val="center"/>
        <w:rPr>
          <w:rFonts w:asciiTheme="minorHAnsi" w:hAnsiTheme="minorHAnsi" w:cstheme="minorHAnsi"/>
          <w:b/>
          <w:sz w:val="24"/>
          <w:szCs w:val="22"/>
        </w:rPr>
      </w:pPr>
      <w:r w:rsidRPr="003D0880">
        <w:rPr>
          <w:rFonts w:asciiTheme="minorHAnsi" w:hAnsiTheme="minorHAnsi" w:cstheme="minorHAnsi"/>
          <w:b/>
          <w:bCs/>
          <w:sz w:val="24"/>
          <w:szCs w:val="22"/>
        </w:rPr>
        <w:t>Modèle de lettre de cadrage de l’</w:t>
      </w:r>
      <w:r w:rsidRPr="003D0880">
        <w:rPr>
          <w:rFonts w:asciiTheme="minorHAnsi" w:hAnsiTheme="minorHAnsi" w:cstheme="minorHAnsi"/>
          <w:b/>
          <w:sz w:val="24"/>
          <w:szCs w:val="22"/>
        </w:rPr>
        <w:t>Assistant de Prévention</w:t>
      </w:r>
    </w:p>
    <w:p w14:paraId="22293B47" w14:textId="497C98F6" w:rsidR="00C2247D" w:rsidRPr="001E530B" w:rsidRDefault="00C2247D" w:rsidP="00C2247D">
      <w:pPr>
        <w:tabs>
          <w:tab w:val="right" w:leader="dot" w:pos="5500"/>
        </w:tabs>
        <w:spacing w:before="240" w:after="240"/>
        <w:rPr>
          <w:rFonts w:asciiTheme="minorHAnsi" w:hAnsiTheme="minorHAnsi" w:cstheme="minorHAnsi"/>
          <w:b/>
          <w:sz w:val="22"/>
          <w:szCs w:val="22"/>
        </w:rPr>
      </w:pPr>
    </w:p>
    <w:p w14:paraId="5268C8F0" w14:textId="1C67335F" w:rsidR="00C2247D" w:rsidRPr="001E530B" w:rsidRDefault="00C2247D" w:rsidP="00C2247D">
      <w:pPr>
        <w:rPr>
          <w:rFonts w:asciiTheme="minorHAnsi" w:hAnsiTheme="minorHAnsi" w:cstheme="minorHAnsi"/>
          <w:sz w:val="22"/>
          <w:szCs w:val="22"/>
        </w:rPr>
      </w:pPr>
      <w:r w:rsidRPr="001E530B">
        <w:rPr>
          <w:rFonts w:asciiTheme="minorHAnsi" w:hAnsiTheme="minorHAnsi" w:cstheme="minorHAnsi"/>
          <w:sz w:val="22"/>
          <w:szCs w:val="22"/>
        </w:rPr>
        <w:t xml:space="preserve">Madame, monsieur </w:t>
      </w:r>
      <w:r w:rsidRPr="001E530B">
        <w:rPr>
          <w:rFonts w:asciiTheme="minorHAnsi" w:hAnsiTheme="minorHAnsi" w:cstheme="minorHAnsi"/>
          <w:sz w:val="22"/>
          <w:szCs w:val="22"/>
          <w:shd w:val="clear" w:color="auto" w:fill="E7E6E6" w:themeFill="background2"/>
        </w:rPr>
        <w:t>……………………………………….…</w:t>
      </w:r>
      <w:r w:rsidRPr="001E530B">
        <w:rPr>
          <w:rFonts w:asciiTheme="minorHAnsi" w:hAnsiTheme="minorHAnsi" w:cstheme="minorHAnsi"/>
          <w:sz w:val="22"/>
          <w:szCs w:val="22"/>
        </w:rPr>
        <w:t xml:space="preserve"> (</w:t>
      </w:r>
      <w:r w:rsidRPr="001E530B">
        <w:rPr>
          <w:rStyle w:val="corpsdetexteCar0"/>
          <w:rFonts w:asciiTheme="minorHAnsi" w:hAnsiTheme="minorHAnsi" w:cstheme="minorHAnsi"/>
          <w:b w:val="0"/>
          <w:sz w:val="22"/>
          <w:szCs w:val="22"/>
        </w:rPr>
        <w:t>Nom, prénom)</w:t>
      </w:r>
    </w:p>
    <w:p w14:paraId="3379CB21" w14:textId="77777777" w:rsidR="00EF617F" w:rsidRPr="001E530B" w:rsidRDefault="00EF617F" w:rsidP="00C2247D">
      <w:pPr>
        <w:autoSpaceDE w:val="0"/>
        <w:autoSpaceDN w:val="0"/>
        <w:adjustRightInd w:val="0"/>
        <w:jc w:val="both"/>
        <w:rPr>
          <w:rFonts w:asciiTheme="minorHAnsi" w:hAnsiTheme="minorHAnsi" w:cstheme="minorHAnsi"/>
          <w:sz w:val="22"/>
          <w:szCs w:val="22"/>
        </w:rPr>
      </w:pPr>
    </w:p>
    <w:p w14:paraId="5564949A" w14:textId="741A63F6" w:rsidR="00C2247D" w:rsidRPr="001E530B" w:rsidRDefault="00C2247D" w:rsidP="00C2247D">
      <w:pPr>
        <w:autoSpaceDE w:val="0"/>
        <w:autoSpaceDN w:val="0"/>
        <w:adjustRightInd w:val="0"/>
        <w:jc w:val="both"/>
        <w:rPr>
          <w:rFonts w:asciiTheme="minorHAnsi" w:hAnsiTheme="minorHAnsi" w:cstheme="minorHAnsi"/>
          <w:sz w:val="22"/>
          <w:szCs w:val="22"/>
        </w:rPr>
      </w:pPr>
      <w:r w:rsidRPr="001E530B">
        <w:rPr>
          <w:rFonts w:asciiTheme="minorHAnsi" w:hAnsiTheme="minorHAnsi" w:cstheme="minorHAnsi"/>
          <w:sz w:val="22"/>
          <w:szCs w:val="22"/>
        </w:rPr>
        <w:t>En vertu de l’article 4 du Décret n°85-603 du 10 juin 1985 modifié relatif à l’hygiène et à la sécurité du travail, ainsi qu’à la médecine professionnelle et préventive dans la fonction publique territoriale, j’ai l’honneur de vous faire parvenir cette lettre de cadrage en vue de vous préciser les services pour lesquels vous êtes compétent, les objectifs à atteindre ainsi que le temps qui vous est imparti pour exercer votre mission.</w:t>
      </w:r>
    </w:p>
    <w:p w14:paraId="0EA5AF8A" w14:textId="77777777" w:rsidR="00C2247D" w:rsidRPr="001E530B" w:rsidRDefault="00C2247D" w:rsidP="00C2247D">
      <w:pPr>
        <w:autoSpaceDE w:val="0"/>
        <w:autoSpaceDN w:val="0"/>
        <w:adjustRightInd w:val="0"/>
        <w:rPr>
          <w:rFonts w:asciiTheme="minorHAnsi" w:hAnsiTheme="minorHAnsi" w:cstheme="minorHAnsi"/>
          <w:sz w:val="22"/>
          <w:szCs w:val="22"/>
        </w:rPr>
      </w:pPr>
    </w:p>
    <w:p w14:paraId="054C0193" w14:textId="43D02BEA" w:rsidR="00C2247D" w:rsidRPr="001E530B" w:rsidRDefault="00C2247D" w:rsidP="0020700C">
      <w:pPr>
        <w:autoSpaceDE w:val="0"/>
        <w:autoSpaceDN w:val="0"/>
        <w:adjustRightInd w:val="0"/>
        <w:jc w:val="both"/>
        <w:rPr>
          <w:rFonts w:asciiTheme="minorHAnsi" w:hAnsiTheme="minorHAnsi" w:cstheme="minorHAnsi"/>
          <w:i/>
          <w:sz w:val="22"/>
          <w:szCs w:val="22"/>
        </w:rPr>
      </w:pPr>
      <w:r w:rsidRPr="001E530B">
        <w:rPr>
          <w:rFonts w:asciiTheme="minorHAnsi" w:hAnsiTheme="minorHAnsi" w:cstheme="minorHAnsi"/>
          <w:i/>
          <w:sz w:val="22"/>
          <w:szCs w:val="22"/>
        </w:rPr>
        <w:t>Une copie de cette lettre est communiquée à la Formation Spécialisée en matière de Santé, de Sécurité et de Conditions de Travail (ou au Comité Social Territorial lorsque cette dernière n’existe pas)</w:t>
      </w:r>
      <w:r w:rsidR="0020700C">
        <w:rPr>
          <w:rFonts w:asciiTheme="minorHAnsi" w:hAnsiTheme="minorHAnsi" w:cstheme="minorHAnsi"/>
          <w:i/>
          <w:sz w:val="22"/>
          <w:szCs w:val="22"/>
        </w:rPr>
        <w:t>.</w:t>
      </w:r>
    </w:p>
    <w:p w14:paraId="4FE51FF8" w14:textId="522A9DDA" w:rsidR="00C2247D" w:rsidRPr="001E530B" w:rsidRDefault="00C2247D" w:rsidP="00C2247D">
      <w:pPr>
        <w:autoSpaceDE w:val="0"/>
        <w:autoSpaceDN w:val="0"/>
        <w:adjustRightInd w:val="0"/>
        <w:rPr>
          <w:rFonts w:asciiTheme="minorHAnsi" w:hAnsiTheme="minorHAnsi" w:cstheme="minorHAnsi"/>
          <w:sz w:val="22"/>
          <w:szCs w:val="22"/>
        </w:rPr>
      </w:pPr>
    </w:p>
    <w:p w14:paraId="56520FA3" w14:textId="7DF33F54" w:rsidR="00C2247D" w:rsidRPr="001E530B" w:rsidRDefault="00C2247D" w:rsidP="00C2247D">
      <w:pPr>
        <w:autoSpaceDE w:val="0"/>
        <w:autoSpaceDN w:val="0"/>
        <w:adjustRightInd w:val="0"/>
        <w:rPr>
          <w:rFonts w:asciiTheme="minorHAnsi" w:hAnsiTheme="minorHAnsi" w:cstheme="minorHAnsi"/>
          <w:sz w:val="22"/>
          <w:szCs w:val="22"/>
        </w:rPr>
      </w:pPr>
      <w:r w:rsidRPr="001E530B">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7C0E8DD8" wp14:editId="551681CE">
                <wp:simplePos x="0" y="0"/>
                <wp:positionH relativeFrom="margin">
                  <wp:align>left</wp:align>
                </wp:positionH>
                <wp:positionV relativeFrom="paragraph">
                  <wp:posOffset>3871</wp:posOffset>
                </wp:positionV>
                <wp:extent cx="5818909" cy="14669"/>
                <wp:effectExtent l="0" t="0" r="10795" b="2349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8909" cy="14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6BE5EF6" id="Connecteur droit 3"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pt" to="45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">
                <w10:wrap anchorx="margin"/>
              </v:line>
            </w:pict>
          </mc:Fallback>
        </mc:AlternateContent>
      </w:r>
    </w:p>
    <w:p w14:paraId="70C03C07" w14:textId="77777777" w:rsidR="00C2247D" w:rsidRPr="001E530B" w:rsidRDefault="00C2247D" w:rsidP="00C2247D">
      <w:pPr>
        <w:autoSpaceDE w:val="0"/>
        <w:autoSpaceDN w:val="0"/>
        <w:adjustRightInd w:val="0"/>
        <w:rPr>
          <w:rFonts w:asciiTheme="minorHAnsi" w:hAnsiTheme="minorHAnsi" w:cstheme="minorHAnsi"/>
          <w:sz w:val="22"/>
          <w:szCs w:val="22"/>
        </w:rPr>
      </w:pPr>
    </w:p>
    <w:p w14:paraId="6B37B476" w14:textId="39FE6F7C" w:rsidR="00C2247D" w:rsidRPr="00F676A5" w:rsidRDefault="00C2247D" w:rsidP="00F676A5">
      <w:pPr>
        <w:pStyle w:val="Paragraphedeliste"/>
        <w:numPr>
          <w:ilvl w:val="0"/>
          <w:numId w:val="9"/>
        </w:numPr>
        <w:pBdr>
          <w:top w:val="single" w:sz="4" w:space="1" w:color="auto"/>
          <w:left w:val="single" w:sz="4" w:space="4" w:color="auto"/>
          <w:bottom w:val="single" w:sz="4" w:space="1" w:color="auto"/>
          <w:right w:val="single" w:sz="4" w:space="4" w:color="auto"/>
        </w:pBdr>
        <w:shd w:val="clear" w:color="auto" w:fill="E7E6E6"/>
        <w:rPr>
          <w:rFonts w:asciiTheme="minorHAnsi" w:hAnsiTheme="minorHAnsi" w:cstheme="minorHAnsi"/>
          <w:b/>
          <w:i/>
          <w:sz w:val="22"/>
          <w:szCs w:val="22"/>
        </w:rPr>
      </w:pPr>
      <w:r w:rsidRPr="00F676A5">
        <w:rPr>
          <w:rFonts w:asciiTheme="minorHAnsi" w:hAnsiTheme="minorHAnsi" w:cstheme="minorHAnsi"/>
          <w:b/>
          <w:i/>
          <w:sz w:val="22"/>
          <w:szCs w:val="22"/>
        </w:rPr>
        <w:t>Positionnement</w:t>
      </w:r>
    </w:p>
    <w:p w14:paraId="7AD7C0D6" w14:textId="77777777" w:rsidR="00EF617F" w:rsidRPr="001E530B" w:rsidRDefault="00EF617F" w:rsidP="00C2247D">
      <w:pPr>
        <w:ind w:firstLine="284"/>
        <w:jc w:val="both"/>
        <w:rPr>
          <w:rFonts w:asciiTheme="minorHAnsi" w:hAnsiTheme="minorHAnsi" w:cstheme="minorHAnsi"/>
          <w:sz w:val="22"/>
          <w:szCs w:val="22"/>
        </w:rPr>
      </w:pPr>
    </w:p>
    <w:p w14:paraId="1C1A7EF2" w14:textId="717D9C08" w:rsidR="00C2247D" w:rsidRPr="001E530B" w:rsidRDefault="00C2247D" w:rsidP="00315D72">
      <w:pPr>
        <w:ind w:firstLine="284"/>
        <w:jc w:val="both"/>
        <w:rPr>
          <w:rFonts w:asciiTheme="minorHAnsi" w:hAnsiTheme="minorHAnsi" w:cstheme="minorHAnsi"/>
          <w:sz w:val="22"/>
          <w:szCs w:val="22"/>
        </w:rPr>
      </w:pPr>
      <w:r w:rsidRPr="001E530B">
        <w:rPr>
          <w:rFonts w:asciiTheme="minorHAnsi" w:hAnsiTheme="minorHAnsi" w:cstheme="minorHAnsi"/>
          <w:sz w:val="22"/>
          <w:szCs w:val="22"/>
        </w:rPr>
        <w:t>Vous exercerez vos fonctions directement sous mon autorité.</w:t>
      </w:r>
    </w:p>
    <w:p w14:paraId="3F84D07F" w14:textId="67A935CA" w:rsidR="00C2247D" w:rsidRPr="001E530B" w:rsidRDefault="00C2247D" w:rsidP="00315D72">
      <w:pPr>
        <w:ind w:firstLine="284"/>
        <w:jc w:val="both"/>
        <w:rPr>
          <w:rFonts w:asciiTheme="minorHAnsi" w:hAnsiTheme="minorHAnsi" w:cstheme="minorHAnsi"/>
          <w:sz w:val="22"/>
          <w:szCs w:val="22"/>
        </w:rPr>
      </w:pPr>
      <w:r w:rsidRPr="001E530B">
        <w:rPr>
          <w:rFonts w:asciiTheme="minorHAnsi" w:hAnsiTheme="minorHAnsi" w:cstheme="minorHAnsi"/>
          <w:sz w:val="22"/>
          <w:szCs w:val="22"/>
        </w:rPr>
        <w:t xml:space="preserve">Vous veillerez, dans le cadre de l’ensemble de vos missions, à travailler en étroite </w:t>
      </w:r>
      <w:r w:rsidR="00315D72">
        <w:rPr>
          <w:rFonts w:asciiTheme="minorHAnsi" w:hAnsiTheme="minorHAnsi" w:cstheme="minorHAnsi"/>
          <w:sz w:val="22"/>
          <w:szCs w:val="22"/>
        </w:rPr>
        <w:t>c</w:t>
      </w:r>
      <w:r w:rsidRPr="001E530B">
        <w:rPr>
          <w:rFonts w:asciiTheme="minorHAnsi" w:hAnsiTheme="minorHAnsi" w:cstheme="minorHAnsi"/>
          <w:sz w:val="22"/>
          <w:szCs w:val="22"/>
        </w:rPr>
        <w:t xml:space="preserve">ollaboration avec </w:t>
      </w:r>
      <w:r w:rsidRPr="00315D72">
        <w:rPr>
          <w:rFonts w:asciiTheme="minorHAnsi" w:hAnsiTheme="minorHAnsi" w:cstheme="minorHAnsi"/>
          <w:sz w:val="22"/>
          <w:szCs w:val="22"/>
          <w:highlight w:val="lightGray"/>
        </w:rPr>
        <w:t>…………………</w:t>
      </w:r>
      <w:r w:rsidR="00991DF3" w:rsidRPr="00315D72">
        <w:rPr>
          <w:rFonts w:asciiTheme="minorHAnsi" w:hAnsiTheme="minorHAnsi" w:cstheme="minorHAnsi"/>
          <w:sz w:val="22"/>
          <w:szCs w:val="22"/>
          <w:highlight w:val="lightGray"/>
        </w:rPr>
        <w:t>………….</w:t>
      </w:r>
      <w:r w:rsidRPr="00315D72">
        <w:rPr>
          <w:rFonts w:asciiTheme="minorHAnsi" w:hAnsiTheme="minorHAnsi" w:cstheme="minorHAnsi"/>
          <w:sz w:val="22"/>
          <w:szCs w:val="22"/>
          <w:highlight w:val="lightGray"/>
        </w:rPr>
        <w:t>………………</w:t>
      </w:r>
      <w:r w:rsidRPr="001E530B">
        <w:rPr>
          <w:rFonts w:asciiTheme="minorHAnsi" w:hAnsiTheme="minorHAnsi" w:cstheme="minorHAnsi"/>
          <w:sz w:val="22"/>
          <w:szCs w:val="22"/>
        </w:rPr>
        <w:t xml:space="preserve"> </w:t>
      </w:r>
      <w:r w:rsidRPr="00315D72">
        <w:rPr>
          <w:rFonts w:asciiTheme="minorHAnsi" w:hAnsiTheme="minorHAnsi" w:cstheme="minorHAnsi"/>
          <w:sz w:val="22"/>
          <w:szCs w:val="22"/>
        </w:rPr>
        <w:t>(Nom de l’élu référent dans ce domaine)</w:t>
      </w:r>
      <w:r w:rsidRPr="001E530B">
        <w:rPr>
          <w:rFonts w:asciiTheme="minorHAnsi" w:hAnsiTheme="minorHAnsi" w:cstheme="minorHAnsi"/>
          <w:sz w:val="22"/>
          <w:szCs w:val="22"/>
        </w:rPr>
        <w:t>.</w:t>
      </w:r>
    </w:p>
    <w:p w14:paraId="653F7605" w14:textId="43ECD66D" w:rsidR="00C2247D" w:rsidRPr="001E530B" w:rsidRDefault="00C2247D" w:rsidP="00315D72">
      <w:pPr>
        <w:ind w:firstLine="284"/>
        <w:jc w:val="both"/>
        <w:rPr>
          <w:rFonts w:asciiTheme="minorHAnsi" w:hAnsiTheme="minorHAnsi" w:cstheme="minorHAnsi"/>
          <w:sz w:val="22"/>
          <w:szCs w:val="22"/>
        </w:rPr>
      </w:pPr>
      <w:r w:rsidRPr="001E530B">
        <w:rPr>
          <w:rFonts w:asciiTheme="minorHAnsi" w:hAnsiTheme="minorHAnsi" w:cstheme="minorHAnsi"/>
          <w:sz w:val="22"/>
          <w:szCs w:val="22"/>
        </w:rPr>
        <w:t>Pour officialiser votre mission, une mise à jour de votre fiche de poste va être opérée.</w:t>
      </w:r>
    </w:p>
    <w:p w14:paraId="6FEAF527" w14:textId="77777777" w:rsidR="00C2247D" w:rsidRPr="001E530B" w:rsidRDefault="00C2247D" w:rsidP="00C2247D">
      <w:pPr>
        <w:autoSpaceDE w:val="0"/>
        <w:autoSpaceDN w:val="0"/>
        <w:adjustRightInd w:val="0"/>
        <w:ind w:firstLine="284"/>
        <w:jc w:val="both"/>
        <w:rPr>
          <w:rFonts w:asciiTheme="minorHAnsi" w:hAnsiTheme="minorHAnsi" w:cstheme="minorHAnsi"/>
          <w:sz w:val="22"/>
          <w:szCs w:val="22"/>
        </w:rPr>
      </w:pPr>
    </w:p>
    <w:p w14:paraId="62295FB9" w14:textId="6F23F5AB" w:rsidR="00C2247D" w:rsidRPr="00F676A5" w:rsidRDefault="00C2247D" w:rsidP="00F676A5">
      <w:pPr>
        <w:pStyle w:val="Paragraphedeliste"/>
        <w:numPr>
          <w:ilvl w:val="0"/>
          <w:numId w:val="9"/>
        </w:numPr>
        <w:pBdr>
          <w:top w:val="single" w:sz="4" w:space="1" w:color="auto"/>
          <w:left w:val="single" w:sz="4" w:space="4" w:color="auto"/>
          <w:bottom w:val="single" w:sz="4" w:space="1" w:color="auto"/>
          <w:right w:val="single" w:sz="4" w:space="4" w:color="auto"/>
        </w:pBdr>
        <w:shd w:val="clear" w:color="auto" w:fill="E7E6E6"/>
        <w:rPr>
          <w:rFonts w:asciiTheme="minorHAnsi" w:hAnsiTheme="minorHAnsi" w:cstheme="minorHAnsi"/>
          <w:b/>
          <w:i/>
          <w:sz w:val="22"/>
          <w:szCs w:val="22"/>
        </w:rPr>
      </w:pPr>
      <w:r w:rsidRPr="00F676A5">
        <w:rPr>
          <w:rFonts w:asciiTheme="minorHAnsi" w:hAnsiTheme="minorHAnsi" w:cstheme="minorHAnsi"/>
          <w:b/>
          <w:i/>
          <w:sz w:val="22"/>
          <w:szCs w:val="22"/>
        </w:rPr>
        <w:t>Missions</w:t>
      </w:r>
    </w:p>
    <w:p w14:paraId="74042FC4" w14:textId="77777777" w:rsidR="00EF617F" w:rsidRPr="001E530B" w:rsidRDefault="00EF617F" w:rsidP="00EF617F">
      <w:pPr>
        <w:autoSpaceDE w:val="0"/>
        <w:autoSpaceDN w:val="0"/>
        <w:adjustRightInd w:val="0"/>
        <w:ind w:firstLine="284"/>
        <w:jc w:val="both"/>
        <w:rPr>
          <w:rFonts w:asciiTheme="minorHAnsi" w:hAnsiTheme="minorHAnsi" w:cstheme="minorHAnsi"/>
          <w:sz w:val="22"/>
          <w:szCs w:val="22"/>
        </w:rPr>
      </w:pPr>
    </w:p>
    <w:p w14:paraId="75DD7F63" w14:textId="77777777" w:rsidR="00EF617F" w:rsidRPr="001E530B" w:rsidRDefault="00EF617F" w:rsidP="00EF617F">
      <w:pPr>
        <w:ind w:firstLine="284"/>
        <w:jc w:val="both"/>
        <w:rPr>
          <w:rFonts w:asciiTheme="minorHAnsi" w:hAnsiTheme="minorHAnsi" w:cstheme="minorHAnsi"/>
          <w:sz w:val="22"/>
          <w:szCs w:val="22"/>
        </w:rPr>
      </w:pPr>
      <w:r w:rsidRPr="001E530B">
        <w:rPr>
          <w:rFonts w:asciiTheme="minorHAnsi" w:hAnsiTheme="minorHAnsi" w:cstheme="minorHAnsi"/>
          <w:sz w:val="22"/>
          <w:szCs w:val="22"/>
        </w:rPr>
        <w:t xml:space="preserve">Votre mission d’assistant de prévention a pour objet principal d’assister et de conseiller l’autorité territoriale dans la démarche d'évaluation des risques et dans la mise en place d'une politique de prévention des risques ainsi que dans la mise en œuvre des règles de sécurité et d'hygiène au travail visant à : </w:t>
      </w:r>
    </w:p>
    <w:p w14:paraId="4D6CE2B0" w14:textId="77777777" w:rsidR="00EF617F" w:rsidRPr="001E530B" w:rsidRDefault="00EF617F" w:rsidP="00EF617F">
      <w:pPr>
        <w:ind w:firstLine="284"/>
        <w:jc w:val="both"/>
        <w:rPr>
          <w:rFonts w:asciiTheme="minorHAnsi" w:hAnsiTheme="minorHAnsi" w:cstheme="minorHAnsi"/>
          <w:sz w:val="22"/>
          <w:szCs w:val="22"/>
        </w:rPr>
      </w:pPr>
    </w:p>
    <w:p w14:paraId="65415F2A" w14:textId="6D1A28A7" w:rsidR="00EF617F" w:rsidRPr="001E530B" w:rsidRDefault="00EF617F" w:rsidP="00EF617F">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prévenir les dangers susceptibles de compromettre la sécurité ou la santé des agents ;</w:t>
      </w:r>
    </w:p>
    <w:p w14:paraId="6F411E80" w14:textId="613508F9" w:rsidR="00EF617F" w:rsidRPr="001E530B" w:rsidRDefault="00EF617F" w:rsidP="00EF617F">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améliorer les méthodes et le milieu du travail en adaptant les conditions de travail en fonction de l'aptitude physique des agents ;</w:t>
      </w:r>
    </w:p>
    <w:p w14:paraId="073EA541" w14:textId="13F1EAF8" w:rsidR="00EF617F" w:rsidRPr="001E530B" w:rsidRDefault="00EF617F" w:rsidP="00EF617F">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faire progresser la connaissance des problèmes de sécurité et des techniques propres à les résoudre ;</w:t>
      </w:r>
    </w:p>
    <w:p w14:paraId="51FAFE28" w14:textId="4B098137" w:rsidR="00EF617F" w:rsidRPr="001E530B" w:rsidRDefault="00EF617F" w:rsidP="00EF617F">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 xml:space="preserve">veiller à l'observation des prescriptions législatives et réglementaires prises en ces matières et à la bonne tenue du registre coté de santé et de sécurité au travail dans tous les services. </w:t>
      </w:r>
    </w:p>
    <w:p w14:paraId="27B48DFC" w14:textId="043B66A5" w:rsidR="00EF617F" w:rsidRPr="001E530B" w:rsidRDefault="00EF617F" w:rsidP="00EF617F">
      <w:pPr>
        <w:autoSpaceDE w:val="0"/>
        <w:autoSpaceDN w:val="0"/>
        <w:adjustRightInd w:val="0"/>
        <w:ind w:firstLine="284"/>
        <w:jc w:val="both"/>
        <w:rPr>
          <w:rFonts w:asciiTheme="minorHAnsi" w:hAnsiTheme="minorHAnsi" w:cstheme="minorHAnsi"/>
          <w:sz w:val="22"/>
          <w:szCs w:val="22"/>
        </w:rPr>
      </w:pPr>
    </w:p>
    <w:p w14:paraId="54B7B711" w14:textId="77777777" w:rsidR="00EF617F" w:rsidRPr="001E530B" w:rsidRDefault="00EF617F" w:rsidP="001E530B">
      <w:pPr>
        <w:autoSpaceDE w:val="0"/>
        <w:autoSpaceDN w:val="0"/>
        <w:adjustRightInd w:val="0"/>
        <w:spacing w:after="120"/>
        <w:jc w:val="both"/>
        <w:rPr>
          <w:rFonts w:asciiTheme="minorHAnsi" w:hAnsiTheme="minorHAnsi" w:cstheme="minorHAnsi"/>
          <w:sz w:val="22"/>
          <w:szCs w:val="22"/>
        </w:rPr>
      </w:pPr>
      <w:r w:rsidRPr="001E530B">
        <w:rPr>
          <w:rFonts w:asciiTheme="minorHAnsi" w:hAnsiTheme="minorHAnsi" w:cstheme="minorHAnsi"/>
          <w:sz w:val="22"/>
          <w:szCs w:val="22"/>
        </w:rPr>
        <w:t>Pour cela, les tâches suivantes vous sont dévolues :</w:t>
      </w:r>
    </w:p>
    <w:p w14:paraId="26F6DBB2" w14:textId="77777777"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participer à la démarche d’évaluation des risques et à son suivi,</w:t>
      </w:r>
    </w:p>
    <w:p w14:paraId="6757114E" w14:textId="77777777"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proposer toute mesure qui vous paraît de nature à améliorer la santé et la sécurité du travail,</w:t>
      </w:r>
    </w:p>
    <w:p w14:paraId="123FCEC8" w14:textId="32B36C45"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participer à l’analyse des situations de travail, des accidents et maladies professionnelles,</w:t>
      </w:r>
    </w:p>
    <w:p w14:paraId="34EC8248" w14:textId="77777777"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identifier et signaler les situations pouvant porter atteinte à la santé physique et mentale des agents,</w:t>
      </w:r>
    </w:p>
    <w:p w14:paraId="704EE3C3" w14:textId="77777777"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réaliser une veille technique et réglementaire en matière d’hygiène et sécurité,</w:t>
      </w:r>
    </w:p>
    <w:p w14:paraId="1D84A75A" w14:textId="77777777"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participer à l’élaboration des fiches de risques professionnels avec le médecin de prévention,</w:t>
      </w:r>
    </w:p>
    <w:p w14:paraId="0514F6C0" w14:textId="3F928D9B"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participer en collaboration avec les autres acteurs, à la sensibilisation, l’information et la formation des personnels,</w:t>
      </w:r>
    </w:p>
    <w:p w14:paraId="104AC911" w14:textId="77777777"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lastRenderedPageBreak/>
        <w:t>participer aux réunions organisées dans le cadre du réseau des assistants et des conseillers animées par le Centre de Gestion,</w:t>
      </w:r>
    </w:p>
    <w:p w14:paraId="20105630" w14:textId="20E70E33"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assister de plein droit aux réunions de l’organisme concourant à la prévention (</w:t>
      </w:r>
      <w:r w:rsidR="001E530B" w:rsidRPr="001E530B">
        <w:rPr>
          <w:rFonts w:asciiTheme="minorHAnsi" w:hAnsiTheme="minorHAnsi" w:cstheme="minorHAnsi"/>
          <w:sz w:val="22"/>
          <w:szCs w:val="22"/>
        </w:rPr>
        <w:t>CST</w:t>
      </w:r>
      <w:r w:rsidRPr="001E530B">
        <w:rPr>
          <w:rFonts w:asciiTheme="minorHAnsi" w:hAnsiTheme="minorHAnsi" w:cstheme="minorHAnsi"/>
          <w:sz w:val="22"/>
          <w:szCs w:val="22"/>
        </w:rPr>
        <w:t>), s’agissant des questions relatives à la santé et la sécurité au travail relevant de votre service et de votre collectivité,</w:t>
      </w:r>
    </w:p>
    <w:p w14:paraId="2DC72E14" w14:textId="6E1C37D7"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 xml:space="preserve">veiller à la bonne tenue des registres d’hygiène et de sécurité au travail ouverts dans tous les services. Vous ferez une synthèse des observations faites dans ces registres qui sera ensuite présentée au </w:t>
      </w:r>
      <w:r w:rsidR="001E530B" w:rsidRPr="001E530B">
        <w:rPr>
          <w:rFonts w:asciiTheme="minorHAnsi" w:hAnsiTheme="minorHAnsi" w:cstheme="minorHAnsi"/>
          <w:sz w:val="22"/>
          <w:szCs w:val="22"/>
        </w:rPr>
        <w:t>CST</w:t>
      </w:r>
      <w:r w:rsidRPr="001E530B">
        <w:rPr>
          <w:rFonts w:asciiTheme="minorHAnsi" w:hAnsiTheme="minorHAnsi" w:cstheme="minorHAnsi"/>
          <w:sz w:val="22"/>
          <w:szCs w:val="22"/>
        </w:rPr>
        <w:t>,</w:t>
      </w:r>
    </w:p>
    <w:p w14:paraId="4D3F8969" w14:textId="77777777"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accompagner l’ACFI dans le cadre des visites d’inspection et le médecin de prévention dans le cadre des visites en milieu professionnel,</w:t>
      </w:r>
    </w:p>
    <w:p w14:paraId="19875A50" w14:textId="4D988AB0" w:rsidR="00EF617F" w:rsidRPr="001E530B" w:rsidRDefault="00EF617F" w:rsidP="001E530B">
      <w:pPr>
        <w:pStyle w:val="Paragraphedeliste"/>
        <w:numPr>
          <w:ilvl w:val="0"/>
          <w:numId w:val="8"/>
        </w:numPr>
        <w:jc w:val="both"/>
        <w:rPr>
          <w:rFonts w:asciiTheme="minorHAnsi" w:hAnsiTheme="minorHAnsi" w:cstheme="minorHAnsi"/>
          <w:sz w:val="22"/>
          <w:szCs w:val="22"/>
        </w:rPr>
      </w:pPr>
      <w:r w:rsidRPr="001E530B">
        <w:rPr>
          <w:rFonts w:asciiTheme="minorHAnsi" w:hAnsiTheme="minorHAnsi" w:cstheme="minorHAnsi"/>
          <w:sz w:val="22"/>
          <w:szCs w:val="22"/>
        </w:rPr>
        <w:t>Informer le conseiller de prévention sur les conditions de travail au sein de votre périmètre d’intervention. Vous participerez aux réunions organisées par votre conseiller en prévention</w:t>
      </w:r>
      <w:r w:rsidR="001E530B" w:rsidRPr="001E530B">
        <w:rPr>
          <w:rStyle w:val="Appelnotedebasdep"/>
          <w:rFonts w:asciiTheme="minorHAnsi" w:hAnsiTheme="minorHAnsi" w:cstheme="minorHAnsi"/>
          <w:sz w:val="22"/>
          <w:szCs w:val="22"/>
          <w:highlight w:val="lightGray"/>
        </w:rPr>
        <w:footnoteReference w:id="1"/>
      </w:r>
      <w:r w:rsidR="001E530B" w:rsidRPr="001E530B">
        <w:rPr>
          <w:rFonts w:asciiTheme="minorHAnsi" w:hAnsiTheme="minorHAnsi" w:cstheme="minorHAnsi"/>
          <w:sz w:val="22"/>
          <w:szCs w:val="22"/>
        </w:rPr>
        <w:t>.</w:t>
      </w:r>
    </w:p>
    <w:p w14:paraId="78A06861" w14:textId="77777777" w:rsidR="00EF617F" w:rsidRPr="001E530B" w:rsidRDefault="00EF617F" w:rsidP="00EF617F">
      <w:pPr>
        <w:autoSpaceDE w:val="0"/>
        <w:autoSpaceDN w:val="0"/>
        <w:adjustRightInd w:val="0"/>
        <w:jc w:val="both"/>
        <w:rPr>
          <w:rFonts w:asciiTheme="minorHAnsi" w:hAnsiTheme="minorHAnsi" w:cstheme="minorHAnsi"/>
          <w:sz w:val="22"/>
          <w:szCs w:val="22"/>
        </w:rPr>
      </w:pPr>
    </w:p>
    <w:p w14:paraId="7498572A" w14:textId="305DFE14" w:rsidR="00C2247D" w:rsidRPr="001E530B" w:rsidRDefault="00EF617F" w:rsidP="001E530B">
      <w:pPr>
        <w:autoSpaceDE w:val="0"/>
        <w:autoSpaceDN w:val="0"/>
        <w:adjustRightInd w:val="0"/>
        <w:ind w:firstLine="284"/>
        <w:jc w:val="both"/>
        <w:rPr>
          <w:rFonts w:asciiTheme="minorHAnsi" w:hAnsiTheme="minorHAnsi" w:cstheme="minorHAnsi"/>
          <w:sz w:val="22"/>
          <w:szCs w:val="22"/>
        </w:rPr>
      </w:pPr>
      <w:r w:rsidRPr="001E530B">
        <w:rPr>
          <w:rFonts w:asciiTheme="minorHAnsi" w:hAnsiTheme="minorHAnsi" w:cstheme="minorHAnsi"/>
          <w:sz w:val="22"/>
          <w:szCs w:val="22"/>
        </w:rPr>
        <w:t>L’autorité territoriale pourra établir avec vous une liste de tâches précise et comp</w:t>
      </w:r>
      <w:r w:rsidR="001E530B" w:rsidRPr="001E530B">
        <w:rPr>
          <w:rFonts w:asciiTheme="minorHAnsi" w:hAnsiTheme="minorHAnsi" w:cstheme="minorHAnsi"/>
          <w:sz w:val="22"/>
          <w:szCs w:val="22"/>
        </w:rPr>
        <w:t>lète à effectuer régulièrement.</w:t>
      </w:r>
    </w:p>
    <w:p w14:paraId="53FAD9BD" w14:textId="2C88FD6E" w:rsidR="00F676A5" w:rsidRPr="00E36FB4" w:rsidRDefault="00F676A5" w:rsidP="00F676A5">
      <w:pPr>
        <w:spacing w:line="276" w:lineRule="auto"/>
        <w:ind w:left="1069"/>
        <w:jc w:val="both"/>
        <w:rPr>
          <w:rFonts w:ascii="Calibri" w:hAnsi="Calibri" w:cs="Arial"/>
          <w:sz w:val="12"/>
          <w:szCs w:val="22"/>
        </w:rPr>
      </w:pPr>
    </w:p>
    <w:p w14:paraId="21F3D893" w14:textId="77777777" w:rsidR="00F676A5" w:rsidRPr="00E36FB4" w:rsidRDefault="00F676A5" w:rsidP="00F676A5">
      <w:pPr>
        <w:spacing w:line="276" w:lineRule="auto"/>
        <w:ind w:left="1069"/>
        <w:jc w:val="both"/>
        <w:rPr>
          <w:rFonts w:ascii="Calibri" w:hAnsi="Calibri" w:cs="Arial"/>
          <w:sz w:val="12"/>
          <w:szCs w:val="22"/>
        </w:rPr>
      </w:pPr>
    </w:p>
    <w:p w14:paraId="097934B0" w14:textId="1F58DE04" w:rsidR="00F676A5" w:rsidRPr="00F676A5" w:rsidRDefault="00F676A5" w:rsidP="00F676A5">
      <w:pPr>
        <w:pStyle w:val="Paragraphedeliste"/>
        <w:numPr>
          <w:ilvl w:val="0"/>
          <w:numId w:val="9"/>
        </w:numPr>
        <w:pBdr>
          <w:top w:val="single" w:sz="4" w:space="1" w:color="auto"/>
          <w:left w:val="single" w:sz="4" w:space="4" w:color="auto"/>
          <w:bottom w:val="single" w:sz="4" w:space="1" w:color="auto"/>
          <w:right w:val="single" w:sz="4" w:space="4" w:color="auto"/>
        </w:pBdr>
        <w:shd w:val="clear" w:color="auto" w:fill="E7E6E6"/>
        <w:rPr>
          <w:rFonts w:asciiTheme="minorHAnsi" w:hAnsiTheme="minorHAnsi" w:cstheme="minorHAnsi"/>
          <w:b/>
          <w:i/>
          <w:sz w:val="22"/>
          <w:szCs w:val="22"/>
        </w:rPr>
      </w:pPr>
      <w:r w:rsidRPr="00F676A5">
        <w:rPr>
          <w:rFonts w:asciiTheme="minorHAnsi" w:hAnsiTheme="minorHAnsi" w:cstheme="minorHAnsi"/>
          <w:b/>
          <w:i/>
          <w:sz w:val="22"/>
          <w:szCs w:val="22"/>
        </w:rPr>
        <w:t>Responsabilité</w:t>
      </w:r>
    </w:p>
    <w:p w14:paraId="22C8496F" w14:textId="77777777" w:rsidR="00F676A5" w:rsidRPr="00E36FB4" w:rsidRDefault="00F676A5" w:rsidP="00F676A5">
      <w:pPr>
        <w:spacing w:line="276" w:lineRule="auto"/>
        <w:jc w:val="both"/>
        <w:rPr>
          <w:rFonts w:ascii="Calibri" w:hAnsi="Calibri" w:cs="Arial"/>
          <w:i/>
          <w:sz w:val="6"/>
          <w:szCs w:val="22"/>
        </w:rPr>
      </w:pPr>
    </w:p>
    <w:p w14:paraId="6F25D3B6" w14:textId="77777777" w:rsidR="003E38A9" w:rsidRDefault="003E38A9" w:rsidP="00F676A5">
      <w:pPr>
        <w:spacing w:line="276" w:lineRule="auto"/>
        <w:ind w:firstLine="567"/>
        <w:jc w:val="both"/>
        <w:rPr>
          <w:rFonts w:ascii="Calibri" w:hAnsi="Calibri" w:cs="Arial"/>
          <w:sz w:val="22"/>
          <w:szCs w:val="22"/>
        </w:rPr>
      </w:pPr>
    </w:p>
    <w:p w14:paraId="78B5EC7B" w14:textId="3E30BF40" w:rsidR="00F676A5" w:rsidRDefault="00F676A5" w:rsidP="00F676A5">
      <w:pPr>
        <w:spacing w:line="276" w:lineRule="auto"/>
        <w:ind w:firstLine="567"/>
        <w:jc w:val="both"/>
        <w:rPr>
          <w:rFonts w:ascii="Calibri" w:hAnsi="Calibri" w:cs="Arial"/>
          <w:i/>
          <w:sz w:val="22"/>
          <w:szCs w:val="22"/>
        </w:rPr>
      </w:pPr>
      <w:r w:rsidRPr="00E36FB4">
        <w:rPr>
          <w:rFonts w:ascii="Calibri" w:hAnsi="Calibri" w:cs="Arial"/>
          <w:sz w:val="22"/>
          <w:szCs w:val="22"/>
        </w:rPr>
        <w:t xml:space="preserve">Votre </w:t>
      </w:r>
      <w:bookmarkStart w:id="0" w:name="_GoBack"/>
      <w:r w:rsidRPr="00E36FB4">
        <w:rPr>
          <w:rFonts w:ascii="Calibri" w:hAnsi="Calibri" w:cs="Arial"/>
          <w:sz w:val="22"/>
          <w:szCs w:val="22"/>
        </w:rPr>
        <w:t xml:space="preserve">désignation n'exonère ni l'autorité territoriale ni l'encadrement de leurs responsabilités de mise en œuvre des règles de santé et de sécurité au </w:t>
      </w:r>
      <w:bookmarkEnd w:id="0"/>
      <w:r w:rsidRPr="00E36FB4">
        <w:rPr>
          <w:rFonts w:ascii="Calibri" w:hAnsi="Calibri" w:cs="Arial"/>
          <w:sz w:val="22"/>
          <w:szCs w:val="22"/>
        </w:rPr>
        <w:t xml:space="preserve">travail ni de la surveillance du respect de celles-ci </w:t>
      </w:r>
      <w:r w:rsidRPr="00E36FB4">
        <w:rPr>
          <w:rFonts w:ascii="Calibri" w:hAnsi="Calibri" w:cs="Arial"/>
          <w:i/>
          <w:sz w:val="22"/>
          <w:szCs w:val="22"/>
        </w:rPr>
        <w:t>(art.4 décret 85-603).</w:t>
      </w:r>
    </w:p>
    <w:p w14:paraId="56EC8A13" w14:textId="77777777" w:rsidR="00F676A5" w:rsidRPr="001E530B" w:rsidRDefault="00F676A5" w:rsidP="001E530B">
      <w:pPr>
        <w:autoSpaceDE w:val="0"/>
        <w:autoSpaceDN w:val="0"/>
        <w:adjustRightInd w:val="0"/>
        <w:ind w:firstLine="284"/>
        <w:jc w:val="both"/>
        <w:rPr>
          <w:rFonts w:asciiTheme="minorHAnsi" w:hAnsiTheme="minorHAnsi" w:cstheme="minorHAnsi"/>
          <w:b/>
          <w:bCs/>
          <w:sz w:val="22"/>
          <w:szCs w:val="22"/>
        </w:rPr>
      </w:pPr>
    </w:p>
    <w:p w14:paraId="5E438227" w14:textId="3F2B29C7" w:rsidR="00C2247D" w:rsidRPr="00F676A5" w:rsidRDefault="00C2247D" w:rsidP="00F676A5">
      <w:pPr>
        <w:pStyle w:val="Paragraphedeliste"/>
        <w:numPr>
          <w:ilvl w:val="0"/>
          <w:numId w:val="9"/>
        </w:numPr>
        <w:pBdr>
          <w:top w:val="single" w:sz="4" w:space="1" w:color="auto"/>
          <w:left w:val="single" w:sz="4" w:space="4" w:color="auto"/>
          <w:bottom w:val="single" w:sz="4" w:space="1" w:color="auto"/>
          <w:right w:val="single" w:sz="4" w:space="4" w:color="auto"/>
        </w:pBdr>
        <w:shd w:val="clear" w:color="auto" w:fill="E7E6E6"/>
        <w:rPr>
          <w:rFonts w:asciiTheme="minorHAnsi" w:hAnsiTheme="minorHAnsi" w:cstheme="minorHAnsi"/>
          <w:b/>
          <w:i/>
          <w:sz w:val="22"/>
          <w:szCs w:val="22"/>
        </w:rPr>
      </w:pPr>
      <w:r w:rsidRPr="00F676A5">
        <w:rPr>
          <w:rFonts w:asciiTheme="minorHAnsi" w:hAnsiTheme="minorHAnsi" w:cstheme="minorHAnsi"/>
          <w:b/>
          <w:i/>
          <w:sz w:val="22"/>
          <w:szCs w:val="22"/>
        </w:rPr>
        <w:t>Champ de compétence</w:t>
      </w:r>
    </w:p>
    <w:p w14:paraId="777B64DA" w14:textId="77777777" w:rsidR="003E38A9" w:rsidRDefault="003E38A9" w:rsidP="003E38A9">
      <w:pPr>
        <w:spacing w:line="276" w:lineRule="auto"/>
        <w:ind w:firstLine="567"/>
        <w:jc w:val="both"/>
        <w:rPr>
          <w:rFonts w:ascii="Calibri" w:hAnsi="Calibri" w:cs="Arial"/>
          <w:sz w:val="22"/>
          <w:szCs w:val="22"/>
        </w:rPr>
      </w:pPr>
    </w:p>
    <w:p w14:paraId="10EB2722" w14:textId="7A3FAA76" w:rsidR="00C2247D" w:rsidRPr="003E38A9" w:rsidRDefault="00C2247D" w:rsidP="003E38A9">
      <w:pPr>
        <w:spacing w:line="276" w:lineRule="auto"/>
        <w:ind w:firstLine="567"/>
        <w:jc w:val="both"/>
        <w:rPr>
          <w:rFonts w:ascii="Calibri" w:hAnsi="Calibri" w:cs="Arial"/>
          <w:sz w:val="22"/>
          <w:szCs w:val="22"/>
        </w:rPr>
      </w:pPr>
      <w:r w:rsidRPr="003E38A9">
        <w:rPr>
          <w:rFonts w:ascii="Calibri" w:hAnsi="Calibri" w:cs="Arial"/>
          <w:sz w:val="22"/>
          <w:szCs w:val="22"/>
        </w:rPr>
        <w:t xml:space="preserve">Vous aurez compétence sur ……………………………………………………………………………….. (Citer ici le périmètre concerné qui peut être l’ensemble des services de la collectivité ou un ou plusieurs services). </w:t>
      </w:r>
    </w:p>
    <w:p w14:paraId="2848F628" w14:textId="77777777" w:rsidR="00C2247D" w:rsidRPr="003E38A9" w:rsidRDefault="00C2247D" w:rsidP="003E38A9">
      <w:pPr>
        <w:spacing w:line="276" w:lineRule="auto"/>
        <w:ind w:firstLine="567"/>
        <w:jc w:val="both"/>
        <w:rPr>
          <w:rFonts w:ascii="Calibri" w:hAnsi="Calibri" w:cs="Arial"/>
          <w:sz w:val="22"/>
          <w:szCs w:val="22"/>
        </w:rPr>
      </w:pPr>
      <w:r w:rsidRPr="003E38A9">
        <w:rPr>
          <w:rFonts w:ascii="Calibri" w:hAnsi="Calibri" w:cs="Arial"/>
          <w:sz w:val="22"/>
          <w:szCs w:val="22"/>
        </w:rPr>
        <w:t>Vous aurez accès aux services relevant de votre champ de compétence de votre propre initiative, sauf contre ordre de ma part.</w:t>
      </w:r>
    </w:p>
    <w:p w14:paraId="121815DB" w14:textId="77777777" w:rsidR="00C2247D" w:rsidRPr="001E530B" w:rsidRDefault="00C2247D" w:rsidP="00C2247D">
      <w:pPr>
        <w:autoSpaceDE w:val="0"/>
        <w:autoSpaceDN w:val="0"/>
        <w:adjustRightInd w:val="0"/>
        <w:jc w:val="both"/>
        <w:rPr>
          <w:rFonts w:asciiTheme="minorHAnsi" w:hAnsiTheme="minorHAnsi" w:cstheme="minorHAnsi"/>
          <w:sz w:val="22"/>
          <w:szCs w:val="22"/>
        </w:rPr>
      </w:pPr>
    </w:p>
    <w:p w14:paraId="410B2450" w14:textId="5983703F" w:rsidR="00C2247D" w:rsidRPr="00F676A5" w:rsidRDefault="00C2247D" w:rsidP="00F676A5">
      <w:pPr>
        <w:pStyle w:val="Paragraphedeliste"/>
        <w:numPr>
          <w:ilvl w:val="0"/>
          <w:numId w:val="9"/>
        </w:numPr>
        <w:pBdr>
          <w:top w:val="single" w:sz="4" w:space="1" w:color="auto"/>
          <w:left w:val="single" w:sz="4" w:space="4" w:color="auto"/>
          <w:bottom w:val="single" w:sz="4" w:space="1" w:color="auto"/>
          <w:right w:val="single" w:sz="4" w:space="4" w:color="auto"/>
        </w:pBdr>
        <w:shd w:val="clear" w:color="auto" w:fill="E7E6E6"/>
        <w:rPr>
          <w:rFonts w:asciiTheme="minorHAnsi" w:hAnsiTheme="minorHAnsi" w:cstheme="minorHAnsi"/>
          <w:b/>
          <w:i/>
          <w:sz w:val="22"/>
          <w:szCs w:val="22"/>
        </w:rPr>
      </w:pPr>
      <w:r w:rsidRPr="00F676A5">
        <w:rPr>
          <w:rFonts w:asciiTheme="minorHAnsi" w:hAnsiTheme="minorHAnsi" w:cstheme="minorHAnsi"/>
          <w:b/>
          <w:i/>
          <w:sz w:val="22"/>
          <w:szCs w:val="22"/>
        </w:rPr>
        <w:t>Moyens</w:t>
      </w:r>
    </w:p>
    <w:p w14:paraId="5D2F47F3" w14:textId="77777777" w:rsidR="003E38A9" w:rsidRDefault="003E38A9" w:rsidP="00C2247D">
      <w:pPr>
        <w:ind w:firstLine="284"/>
        <w:jc w:val="both"/>
        <w:rPr>
          <w:rFonts w:asciiTheme="minorHAnsi" w:hAnsiTheme="minorHAnsi" w:cstheme="minorHAnsi"/>
          <w:sz w:val="22"/>
          <w:szCs w:val="22"/>
        </w:rPr>
      </w:pPr>
    </w:p>
    <w:p w14:paraId="480D8B74" w14:textId="02DC6C31" w:rsidR="00C2247D" w:rsidRPr="001E530B" w:rsidRDefault="00C2247D" w:rsidP="00C2247D">
      <w:pPr>
        <w:ind w:firstLine="284"/>
        <w:jc w:val="both"/>
        <w:rPr>
          <w:rFonts w:asciiTheme="minorHAnsi" w:hAnsiTheme="minorHAnsi" w:cstheme="minorHAnsi"/>
          <w:sz w:val="22"/>
          <w:szCs w:val="22"/>
        </w:rPr>
      </w:pPr>
      <w:r w:rsidRPr="001E530B">
        <w:rPr>
          <w:rFonts w:asciiTheme="minorHAnsi" w:hAnsiTheme="minorHAnsi" w:cstheme="minorHAnsi"/>
          <w:sz w:val="22"/>
          <w:szCs w:val="22"/>
        </w:rPr>
        <w:t>Pour l’exercice de cette mission vous disposerez de</w:t>
      </w:r>
      <w:r w:rsidR="00991DF3" w:rsidRPr="001E530B">
        <w:rPr>
          <w:rFonts w:asciiTheme="minorHAnsi" w:hAnsiTheme="minorHAnsi" w:cstheme="minorHAnsi"/>
          <w:sz w:val="22"/>
          <w:szCs w:val="22"/>
        </w:rPr>
        <w:t xml:space="preserve"> </w:t>
      </w:r>
      <w:r w:rsidRPr="001E530B">
        <w:rPr>
          <w:rFonts w:asciiTheme="minorHAnsi" w:hAnsiTheme="minorHAnsi" w:cstheme="minorHAnsi"/>
          <w:sz w:val="22"/>
          <w:szCs w:val="22"/>
          <w:highlight w:val="lightGray"/>
        </w:rPr>
        <w:t>…………………………..</w:t>
      </w:r>
      <w:r w:rsidRPr="001E530B">
        <w:rPr>
          <w:rStyle w:val="Appelnotedebasdep"/>
          <w:rFonts w:asciiTheme="minorHAnsi" w:hAnsiTheme="minorHAnsi" w:cstheme="minorHAnsi"/>
          <w:sz w:val="22"/>
          <w:szCs w:val="22"/>
          <w:highlight w:val="lightGray"/>
        </w:rPr>
        <w:footnoteReference w:id="2"/>
      </w:r>
      <w:r w:rsidRPr="001E530B">
        <w:rPr>
          <w:rFonts w:asciiTheme="minorHAnsi" w:hAnsiTheme="minorHAnsi" w:cstheme="minorHAnsi"/>
          <w:sz w:val="22"/>
          <w:szCs w:val="22"/>
        </w:rPr>
        <w:t xml:space="preserve"> </w:t>
      </w:r>
      <w:r w:rsidRPr="001E530B">
        <w:rPr>
          <w:rFonts w:asciiTheme="minorHAnsi" w:hAnsiTheme="minorHAnsi" w:cstheme="minorHAnsi"/>
          <w:i/>
          <w:sz w:val="22"/>
          <w:szCs w:val="22"/>
        </w:rPr>
        <w:t xml:space="preserve">(en jours ou en heures ou en % du temps de travail de l’agent - ce calcul doit correspondre à la disponibilité réelle de l’agent et tenir compte de la taille de la collectivité, du nombre de sites et </w:t>
      </w:r>
      <w:r w:rsidR="00991DF3" w:rsidRPr="001E530B">
        <w:rPr>
          <w:rFonts w:asciiTheme="minorHAnsi" w:hAnsiTheme="minorHAnsi" w:cstheme="minorHAnsi"/>
          <w:i/>
          <w:sz w:val="22"/>
          <w:szCs w:val="22"/>
        </w:rPr>
        <w:t xml:space="preserve">de la configuration des locaux : </w:t>
      </w:r>
      <w:r w:rsidRPr="001E530B">
        <w:rPr>
          <w:rFonts w:asciiTheme="minorHAnsi" w:hAnsiTheme="minorHAnsi" w:cstheme="minorHAnsi"/>
          <w:i/>
          <w:sz w:val="22"/>
          <w:szCs w:val="22"/>
        </w:rPr>
        <w:t>locaux isolés, vétusté, travaux en projet ou en cours, du nombre d'agents</w:t>
      </w:r>
      <w:r w:rsidR="00991DF3" w:rsidRPr="001E530B">
        <w:rPr>
          <w:rFonts w:asciiTheme="minorHAnsi" w:hAnsiTheme="minorHAnsi" w:cstheme="minorHAnsi"/>
          <w:i/>
          <w:sz w:val="22"/>
          <w:szCs w:val="22"/>
        </w:rPr>
        <w:t xml:space="preserve">, </w:t>
      </w:r>
      <w:r w:rsidRPr="001E530B">
        <w:rPr>
          <w:rFonts w:asciiTheme="minorHAnsi" w:hAnsiTheme="minorHAnsi" w:cstheme="minorHAnsi"/>
          <w:i/>
          <w:sz w:val="22"/>
          <w:szCs w:val="22"/>
        </w:rPr>
        <w:t>…</w:t>
      </w:r>
      <w:r w:rsidRPr="001E530B">
        <w:rPr>
          <w:rFonts w:asciiTheme="minorHAnsi" w:hAnsiTheme="minorHAnsi" w:cstheme="minorHAnsi"/>
          <w:sz w:val="22"/>
          <w:szCs w:val="22"/>
        </w:rPr>
        <w:t>).</w:t>
      </w:r>
    </w:p>
    <w:p w14:paraId="0A7A0CCD" w14:textId="77777777" w:rsidR="0020700C" w:rsidRDefault="0020700C" w:rsidP="00C2247D">
      <w:pPr>
        <w:ind w:firstLine="284"/>
        <w:jc w:val="both"/>
        <w:rPr>
          <w:rFonts w:asciiTheme="minorHAnsi" w:hAnsiTheme="minorHAnsi" w:cstheme="minorHAnsi"/>
          <w:sz w:val="22"/>
          <w:szCs w:val="22"/>
        </w:rPr>
      </w:pPr>
    </w:p>
    <w:p w14:paraId="4AABCD1D" w14:textId="64E8E93E" w:rsidR="00C2247D" w:rsidRDefault="00C2247D" w:rsidP="00C2247D">
      <w:pPr>
        <w:ind w:firstLine="284"/>
        <w:jc w:val="both"/>
        <w:rPr>
          <w:rFonts w:asciiTheme="minorHAnsi" w:hAnsiTheme="minorHAnsi" w:cstheme="minorHAnsi"/>
          <w:sz w:val="22"/>
          <w:szCs w:val="22"/>
        </w:rPr>
      </w:pPr>
      <w:r w:rsidRPr="001E530B">
        <w:rPr>
          <w:rFonts w:asciiTheme="minorHAnsi" w:hAnsiTheme="minorHAnsi" w:cstheme="minorHAnsi"/>
          <w:sz w:val="22"/>
          <w:szCs w:val="22"/>
        </w:rPr>
        <w:t xml:space="preserve">Les moyens suivants : </w:t>
      </w:r>
      <w:r w:rsidRPr="001E530B">
        <w:rPr>
          <w:rFonts w:asciiTheme="minorHAnsi" w:hAnsiTheme="minorHAnsi" w:cstheme="minorHAnsi"/>
          <w:i/>
          <w:sz w:val="22"/>
          <w:szCs w:val="22"/>
        </w:rPr>
        <w:t>(documentation, équipements bureautiques</w:t>
      </w:r>
      <w:r w:rsidR="00F676A5">
        <w:rPr>
          <w:rFonts w:asciiTheme="minorHAnsi" w:hAnsiTheme="minorHAnsi" w:cstheme="minorHAnsi"/>
          <w:i/>
          <w:sz w:val="22"/>
          <w:szCs w:val="22"/>
        </w:rPr>
        <w:t xml:space="preserve">, adresse de messagerie, appareil photo, </w:t>
      </w:r>
      <w:r w:rsidRPr="001E530B">
        <w:rPr>
          <w:rFonts w:asciiTheme="minorHAnsi" w:hAnsiTheme="minorHAnsi" w:cstheme="minorHAnsi"/>
          <w:i/>
          <w:sz w:val="22"/>
          <w:szCs w:val="22"/>
        </w:rPr>
        <w:t>…)</w:t>
      </w:r>
      <w:r w:rsidRPr="001E530B">
        <w:rPr>
          <w:rFonts w:asciiTheme="minorHAnsi" w:hAnsiTheme="minorHAnsi" w:cstheme="minorHAnsi"/>
          <w:sz w:val="22"/>
          <w:szCs w:val="22"/>
        </w:rPr>
        <w:t xml:space="preserve"> vous seront attribués p</w:t>
      </w:r>
      <w:r w:rsidR="003E38A9">
        <w:rPr>
          <w:rFonts w:asciiTheme="minorHAnsi" w:hAnsiTheme="minorHAnsi" w:cstheme="minorHAnsi"/>
          <w:sz w:val="22"/>
          <w:szCs w:val="22"/>
        </w:rPr>
        <w:t>our l'exercice de cette mission :</w:t>
      </w:r>
    </w:p>
    <w:p w14:paraId="771BEF87" w14:textId="77777777" w:rsidR="003E38A9" w:rsidRDefault="003E38A9" w:rsidP="003E38A9">
      <w:pPr>
        <w:ind w:firstLine="284"/>
        <w:jc w:val="both"/>
        <w:rPr>
          <w:rFonts w:asciiTheme="minorHAnsi" w:hAnsiTheme="minorHAnsi" w:cstheme="minorHAnsi"/>
          <w:sz w:val="22"/>
          <w:szCs w:val="22"/>
        </w:rPr>
      </w:pPr>
      <w:r w:rsidRPr="001E530B">
        <w:rPr>
          <w:rFonts w:asciiTheme="minorHAnsi" w:hAnsiTheme="minorHAnsi" w:cstheme="minorHAnsi"/>
          <w:sz w:val="22"/>
          <w:szCs w:val="22"/>
          <w:highlight w:val="lightGray"/>
        </w:rPr>
        <w:t>……………….……………………………………………………..</w:t>
      </w:r>
    </w:p>
    <w:p w14:paraId="487C06B9" w14:textId="77777777" w:rsidR="003E38A9" w:rsidRDefault="003E38A9" w:rsidP="003E38A9">
      <w:pPr>
        <w:ind w:firstLine="284"/>
        <w:jc w:val="both"/>
        <w:rPr>
          <w:rFonts w:asciiTheme="minorHAnsi" w:hAnsiTheme="minorHAnsi" w:cstheme="minorHAnsi"/>
          <w:sz w:val="22"/>
          <w:szCs w:val="22"/>
        </w:rPr>
      </w:pPr>
      <w:r w:rsidRPr="001E530B">
        <w:rPr>
          <w:rFonts w:asciiTheme="minorHAnsi" w:hAnsiTheme="minorHAnsi" w:cstheme="minorHAnsi"/>
          <w:sz w:val="22"/>
          <w:szCs w:val="22"/>
          <w:highlight w:val="lightGray"/>
        </w:rPr>
        <w:t>……………….……………………………………………………..</w:t>
      </w:r>
    </w:p>
    <w:p w14:paraId="66885A84" w14:textId="4648CB82" w:rsidR="0020700C" w:rsidRDefault="003E38A9" w:rsidP="00C2247D">
      <w:pPr>
        <w:ind w:firstLine="284"/>
        <w:jc w:val="both"/>
        <w:rPr>
          <w:rFonts w:asciiTheme="minorHAnsi" w:hAnsiTheme="minorHAnsi" w:cstheme="minorHAnsi"/>
          <w:sz w:val="22"/>
          <w:szCs w:val="22"/>
        </w:rPr>
      </w:pPr>
      <w:r w:rsidRPr="001E530B">
        <w:rPr>
          <w:rFonts w:asciiTheme="minorHAnsi" w:hAnsiTheme="minorHAnsi" w:cstheme="minorHAnsi"/>
          <w:sz w:val="22"/>
          <w:szCs w:val="22"/>
          <w:highlight w:val="lightGray"/>
        </w:rPr>
        <w:t>…</w:t>
      </w:r>
      <w:r>
        <w:rPr>
          <w:rFonts w:asciiTheme="minorHAnsi" w:hAnsiTheme="minorHAnsi" w:cstheme="minorHAnsi"/>
          <w:sz w:val="22"/>
          <w:szCs w:val="22"/>
          <w:highlight w:val="lightGray"/>
        </w:rPr>
        <w:t>…</w:t>
      </w:r>
      <w:r w:rsidRPr="001E530B">
        <w:rPr>
          <w:rFonts w:asciiTheme="minorHAnsi" w:hAnsiTheme="minorHAnsi" w:cstheme="minorHAnsi"/>
          <w:sz w:val="22"/>
          <w:szCs w:val="22"/>
          <w:highlight w:val="lightGray"/>
        </w:rPr>
        <w:t>………….……………………………………………………..</w:t>
      </w:r>
    </w:p>
    <w:p w14:paraId="33D7CBA1" w14:textId="77777777" w:rsidR="003D0880" w:rsidRDefault="003D0880" w:rsidP="00C2247D">
      <w:pPr>
        <w:ind w:firstLine="284"/>
        <w:jc w:val="both"/>
        <w:rPr>
          <w:rFonts w:asciiTheme="minorHAnsi" w:hAnsiTheme="minorHAnsi" w:cstheme="minorHAnsi"/>
          <w:sz w:val="22"/>
          <w:szCs w:val="22"/>
        </w:rPr>
      </w:pPr>
    </w:p>
    <w:p w14:paraId="3BE8A18F" w14:textId="47B63338" w:rsidR="00C2247D" w:rsidRPr="001E530B" w:rsidRDefault="00C2247D" w:rsidP="00C2247D">
      <w:pPr>
        <w:ind w:firstLine="284"/>
        <w:jc w:val="both"/>
        <w:rPr>
          <w:rFonts w:asciiTheme="minorHAnsi" w:hAnsiTheme="minorHAnsi" w:cstheme="minorHAnsi"/>
          <w:sz w:val="22"/>
          <w:szCs w:val="22"/>
        </w:rPr>
      </w:pPr>
      <w:r w:rsidRPr="001E530B">
        <w:rPr>
          <w:rFonts w:asciiTheme="minorHAnsi" w:hAnsiTheme="minorHAnsi" w:cstheme="minorHAnsi"/>
          <w:sz w:val="22"/>
          <w:szCs w:val="22"/>
        </w:rPr>
        <w:t>Vos déplacements éventuels se feront avec un véhicule de service ou devront être couverts par un ordre de mission qui garantira vos remboursements de frais.</w:t>
      </w:r>
    </w:p>
    <w:p w14:paraId="730219A3" w14:textId="77777777" w:rsidR="0020700C" w:rsidRDefault="0020700C" w:rsidP="00C2247D">
      <w:pPr>
        <w:autoSpaceDE w:val="0"/>
        <w:autoSpaceDN w:val="0"/>
        <w:adjustRightInd w:val="0"/>
        <w:ind w:firstLine="284"/>
        <w:jc w:val="both"/>
        <w:rPr>
          <w:rFonts w:asciiTheme="minorHAnsi" w:hAnsiTheme="minorHAnsi" w:cstheme="minorHAnsi"/>
          <w:sz w:val="22"/>
          <w:szCs w:val="22"/>
        </w:rPr>
      </w:pPr>
    </w:p>
    <w:p w14:paraId="668AC47D" w14:textId="254C1659" w:rsidR="00C2247D" w:rsidRPr="001E530B" w:rsidRDefault="00C2247D" w:rsidP="00C2247D">
      <w:pPr>
        <w:autoSpaceDE w:val="0"/>
        <w:autoSpaceDN w:val="0"/>
        <w:adjustRightInd w:val="0"/>
        <w:ind w:firstLine="284"/>
        <w:jc w:val="both"/>
        <w:rPr>
          <w:rFonts w:asciiTheme="minorHAnsi" w:hAnsiTheme="minorHAnsi" w:cstheme="minorHAnsi"/>
          <w:sz w:val="22"/>
          <w:szCs w:val="22"/>
        </w:rPr>
      </w:pPr>
      <w:r w:rsidRPr="001E530B">
        <w:rPr>
          <w:rFonts w:asciiTheme="minorHAnsi" w:hAnsiTheme="minorHAnsi" w:cstheme="minorHAnsi"/>
          <w:sz w:val="22"/>
          <w:szCs w:val="22"/>
        </w:rPr>
        <w:lastRenderedPageBreak/>
        <w:t>Vous pouvez être amené à rencontrer les personnels de la collectivité relevant de votre périmètre.</w:t>
      </w:r>
    </w:p>
    <w:p w14:paraId="74A0CB92" w14:textId="2F5A7FF2" w:rsidR="00C2247D" w:rsidRDefault="00C2247D" w:rsidP="00C2247D">
      <w:pPr>
        <w:ind w:firstLine="284"/>
        <w:jc w:val="both"/>
        <w:rPr>
          <w:rFonts w:asciiTheme="minorHAnsi" w:hAnsiTheme="minorHAnsi" w:cstheme="minorHAnsi"/>
          <w:sz w:val="22"/>
          <w:szCs w:val="22"/>
        </w:rPr>
      </w:pPr>
      <w:r w:rsidRPr="001E530B">
        <w:rPr>
          <w:rFonts w:asciiTheme="minorHAnsi" w:hAnsiTheme="minorHAnsi" w:cstheme="minorHAnsi"/>
          <w:sz w:val="22"/>
          <w:szCs w:val="22"/>
        </w:rPr>
        <w:t>Vous aurez libre accès à tous les documents relatifs à l'Hygiène et à la Sécurité (Document Unique, registres de sécurité, données sur les accidents du travail et maladies professionnelles…)</w:t>
      </w:r>
      <w:r w:rsidR="003E38A9">
        <w:rPr>
          <w:rFonts w:asciiTheme="minorHAnsi" w:hAnsiTheme="minorHAnsi" w:cstheme="minorHAnsi"/>
          <w:sz w:val="22"/>
          <w:szCs w:val="22"/>
        </w:rPr>
        <w:t>.</w:t>
      </w:r>
    </w:p>
    <w:p w14:paraId="3DEB38E3" w14:textId="77777777" w:rsidR="003E38A9" w:rsidRPr="001E530B" w:rsidRDefault="003E38A9" w:rsidP="00C2247D">
      <w:pPr>
        <w:ind w:firstLine="284"/>
        <w:jc w:val="both"/>
        <w:rPr>
          <w:rFonts w:asciiTheme="minorHAnsi" w:hAnsiTheme="minorHAnsi" w:cstheme="minorHAnsi"/>
          <w:sz w:val="22"/>
          <w:szCs w:val="22"/>
        </w:rPr>
      </w:pPr>
    </w:p>
    <w:p w14:paraId="56AFD135" w14:textId="77777777" w:rsidR="00F676A5" w:rsidRPr="001E530B" w:rsidRDefault="00F676A5" w:rsidP="00F676A5">
      <w:pPr>
        <w:pStyle w:val="Corpsdetexte3"/>
        <w:ind w:firstLine="284"/>
        <w:jc w:val="both"/>
        <w:rPr>
          <w:rFonts w:asciiTheme="minorHAnsi" w:hAnsiTheme="minorHAnsi" w:cstheme="minorHAnsi"/>
          <w:sz w:val="22"/>
          <w:szCs w:val="22"/>
        </w:rPr>
      </w:pPr>
      <w:r w:rsidRPr="001E530B">
        <w:rPr>
          <w:rFonts w:asciiTheme="minorHAnsi" w:hAnsiTheme="minorHAnsi" w:cstheme="minorHAnsi"/>
          <w:sz w:val="22"/>
          <w:szCs w:val="22"/>
        </w:rPr>
        <w:t>Je vous rappelle que vous êtes tenu au devoir de réserve et de confidentialité sur toutes les informations auxquelles vous aurez accès dans le cadre de votre mission.</w:t>
      </w:r>
    </w:p>
    <w:p w14:paraId="3BFC419D" w14:textId="77777777" w:rsidR="00F676A5" w:rsidRPr="001E530B" w:rsidRDefault="00F676A5" w:rsidP="00C2247D">
      <w:pPr>
        <w:tabs>
          <w:tab w:val="left" w:pos="0"/>
        </w:tabs>
        <w:jc w:val="both"/>
        <w:rPr>
          <w:rFonts w:asciiTheme="minorHAnsi" w:hAnsiTheme="minorHAnsi" w:cstheme="minorHAnsi"/>
          <w:sz w:val="22"/>
          <w:szCs w:val="22"/>
        </w:rPr>
      </w:pPr>
    </w:p>
    <w:p w14:paraId="5DEDA2CF" w14:textId="562EA5D9" w:rsidR="00C2247D" w:rsidRPr="00F676A5" w:rsidRDefault="00C2247D" w:rsidP="00F676A5">
      <w:pPr>
        <w:pStyle w:val="Paragraphedeliste"/>
        <w:numPr>
          <w:ilvl w:val="0"/>
          <w:numId w:val="9"/>
        </w:numPr>
        <w:pBdr>
          <w:top w:val="single" w:sz="4" w:space="1" w:color="auto"/>
          <w:left w:val="single" w:sz="4" w:space="4" w:color="auto"/>
          <w:bottom w:val="single" w:sz="4" w:space="1" w:color="auto"/>
          <w:right w:val="single" w:sz="4" w:space="4" w:color="auto"/>
        </w:pBdr>
        <w:shd w:val="clear" w:color="auto" w:fill="E7E6E6"/>
        <w:rPr>
          <w:rFonts w:asciiTheme="minorHAnsi" w:hAnsiTheme="minorHAnsi" w:cstheme="minorHAnsi"/>
          <w:b/>
          <w:i/>
          <w:sz w:val="22"/>
          <w:szCs w:val="22"/>
        </w:rPr>
      </w:pPr>
      <w:r w:rsidRPr="00F676A5">
        <w:rPr>
          <w:rFonts w:asciiTheme="minorHAnsi" w:hAnsiTheme="minorHAnsi" w:cstheme="minorHAnsi"/>
          <w:b/>
          <w:i/>
          <w:sz w:val="22"/>
          <w:szCs w:val="22"/>
        </w:rPr>
        <w:t>Formation</w:t>
      </w:r>
    </w:p>
    <w:p w14:paraId="008BC003" w14:textId="77777777" w:rsidR="00C2247D" w:rsidRPr="001E530B" w:rsidRDefault="00C2247D" w:rsidP="00C2247D">
      <w:pPr>
        <w:tabs>
          <w:tab w:val="left" w:pos="0"/>
        </w:tabs>
        <w:jc w:val="both"/>
        <w:rPr>
          <w:rFonts w:asciiTheme="minorHAnsi" w:hAnsiTheme="minorHAnsi" w:cstheme="minorHAnsi"/>
          <w:sz w:val="22"/>
          <w:szCs w:val="22"/>
        </w:rPr>
      </w:pPr>
    </w:p>
    <w:p w14:paraId="0C51DA48" w14:textId="77777777" w:rsidR="00C2247D" w:rsidRPr="001E530B" w:rsidRDefault="00C2247D" w:rsidP="00C2247D">
      <w:pPr>
        <w:ind w:firstLine="284"/>
        <w:jc w:val="both"/>
        <w:rPr>
          <w:rFonts w:asciiTheme="minorHAnsi" w:hAnsiTheme="minorHAnsi" w:cstheme="minorHAnsi"/>
          <w:sz w:val="22"/>
          <w:szCs w:val="22"/>
        </w:rPr>
      </w:pPr>
      <w:r w:rsidRPr="001E530B">
        <w:rPr>
          <w:rFonts w:asciiTheme="minorHAnsi" w:hAnsiTheme="minorHAnsi" w:cstheme="minorHAnsi"/>
          <w:sz w:val="22"/>
          <w:szCs w:val="22"/>
        </w:rPr>
        <w:t>Vous bénéficiez d'une formation initiale obligatoire, préalable à votre prise de fonction. Des sessions de formation continue vous seront également dispensées.</w:t>
      </w:r>
    </w:p>
    <w:p w14:paraId="3B2FAF8F" w14:textId="77777777" w:rsidR="00C2247D" w:rsidRPr="003D0880" w:rsidRDefault="00C2247D" w:rsidP="00C2247D">
      <w:pPr>
        <w:ind w:firstLine="284"/>
        <w:jc w:val="both"/>
        <w:rPr>
          <w:rFonts w:asciiTheme="minorHAnsi" w:hAnsiTheme="minorHAnsi" w:cstheme="minorHAnsi"/>
          <w:b/>
          <w:sz w:val="22"/>
          <w:szCs w:val="22"/>
        </w:rPr>
      </w:pPr>
      <w:r w:rsidRPr="003D0880">
        <w:rPr>
          <w:rFonts w:asciiTheme="minorHAnsi" w:hAnsiTheme="minorHAnsi" w:cstheme="minorHAnsi"/>
          <w:b/>
          <w:sz w:val="22"/>
          <w:szCs w:val="22"/>
        </w:rPr>
        <w:t>Cinq jours + deux jours l’année suivante et un jour chaque année en maintien des acquis.</w:t>
      </w:r>
    </w:p>
    <w:p w14:paraId="2F6ED728" w14:textId="77777777" w:rsidR="00C2247D" w:rsidRPr="001E530B" w:rsidRDefault="00C2247D" w:rsidP="00C2247D">
      <w:pPr>
        <w:tabs>
          <w:tab w:val="left" w:pos="0"/>
        </w:tabs>
        <w:jc w:val="both"/>
        <w:rPr>
          <w:rFonts w:asciiTheme="minorHAnsi" w:hAnsiTheme="minorHAnsi" w:cstheme="minorHAnsi"/>
          <w:sz w:val="22"/>
          <w:szCs w:val="22"/>
        </w:rPr>
      </w:pPr>
    </w:p>
    <w:p w14:paraId="4A40DF5D" w14:textId="7F92D94D" w:rsidR="00C2247D" w:rsidRPr="00F676A5" w:rsidRDefault="00C2247D" w:rsidP="00F676A5">
      <w:pPr>
        <w:pStyle w:val="Paragraphedeliste"/>
        <w:numPr>
          <w:ilvl w:val="0"/>
          <w:numId w:val="9"/>
        </w:numPr>
        <w:pBdr>
          <w:top w:val="single" w:sz="4" w:space="1" w:color="auto"/>
          <w:left w:val="single" w:sz="4" w:space="4" w:color="auto"/>
          <w:bottom w:val="single" w:sz="4" w:space="1" w:color="auto"/>
          <w:right w:val="single" w:sz="4" w:space="4" w:color="auto"/>
        </w:pBdr>
        <w:shd w:val="clear" w:color="auto" w:fill="E7E6E6"/>
        <w:rPr>
          <w:rFonts w:asciiTheme="minorHAnsi" w:hAnsiTheme="minorHAnsi" w:cstheme="minorHAnsi"/>
          <w:b/>
          <w:i/>
          <w:sz w:val="22"/>
          <w:szCs w:val="22"/>
        </w:rPr>
      </w:pPr>
      <w:r w:rsidRPr="00F676A5">
        <w:rPr>
          <w:rFonts w:asciiTheme="minorHAnsi" w:hAnsiTheme="minorHAnsi" w:cstheme="minorHAnsi"/>
          <w:b/>
          <w:i/>
          <w:sz w:val="22"/>
          <w:szCs w:val="22"/>
        </w:rPr>
        <w:t>Partenariat</w:t>
      </w:r>
    </w:p>
    <w:p w14:paraId="368D0E04" w14:textId="77777777" w:rsidR="0020700C" w:rsidRDefault="0020700C" w:rsidP="00C2247D">
      <w:pPr>
        <w:tabs>
          <w:tab w:val="left" w:pos="0"/>
        </w:tabs>
        <w:ind w:firstLine="284"/>
        <w:jc w:val="both"/>
        <w:rPr>
          <w:rFonts w:asciiTheme="minorHAnsi" w:hAnsiTheme="minorHAnsi" w:cstheme="minorHAnsi"/>
          <w:sz w:val="22"/>
          <w:szCs w:val="22"/>
        </w:rPr>
      </w:pPr>
    </w:p>
    <w:p w14:paraId="01F154A9" w14:textId="596C9B42" w:rsidR="00C2247D" w:rsidRDefault="00C2247D" w:rsidP="00C2247D">
      <w:pPr>
        <w:tabs>
          <w:tab w:val="left" w:pos="0"/>
        </w:tabs>
        <w:ind w:firstLine="284"/>
        <w:jc w:val="both"/>
        <w:rPr>
          <w:rFonts w:asciiTheme="minorHAnsi" w:hAnsiTheme="minorHAnsi" w:cstheme="minorHAnsi"/>
          <w:sz w:val="22"/>
          <w:szCs w:val="22"/>
        </w:rPr>
      </w:pPr>
      <w:r w:rsidRPr="001E530B">
        <w:rPr>
          <w:rFonts w:asciiTheme="minorHAnsi" w:hAnsiTheme="minorHAnsi" w:cstheme="minorHAnsi"/>
          <w:sz w:val="22"/>
          <w:szCs w:val="22"/>
        </w:rPr>
        <w:t>Vous exercerez vos fonctions en relation avec les acteurs concourant à l’amélioration des conditions de travail (conseiller de prévention</w:t>
      </w:r>
      <w:r w:rsidRPr="001E530B">
        <w:rPr>
          <w:rStyle w:val="Appelnotedebasdep"/>
          <w:rFonts w:asciiTheme="minorHAnsi" w:hAnsiTheme="minorHAnsi" w:cstheme="minorHAnsi"/>
          <w:sz w:val="22"/>
          <w:szCs w:val="22"/>
        </w:rPr>
        <w:footnoteReference w:id="3"/>
      </w:r>
      <w:r w:rsidRPr="001E530B">
        <w:rPr>
          <w:rFonts w:asciiTheme="minorHAnsi" w:hAnsiTheme="minorHAnsi" w:cstheme="minorHAnsi"/>
          <w:sz w:val="22"/>
          <w:szCs w:val="22"/>
        </w:rPr>
        <w:t>, médecin de prévention, CST, service des ressources humaines, ACFI, Centre de Gestion…).</w:t>
      </w:r>
    </w:p>
    <w:p w14:paraId="6E20D49B" w14:textId="77777777" w:rsidR="0020700C" w:rsidRPr="001E530B" w:rsidRDefault="0020700C" w:rsidP="001E530B">
      <w:pPr>
        <w:tabs>
          <w:tab w:val="left" w:pos="0"/>
        </w:tabs>
        <w:jc w:val="both"/>
        <w:rPr>
          <w:rFonts w:asciiTheme="minorHAnsi" w:hAnsiTheme="minorHAnsi" w:cstheme="minorHAnsi"/>
          <w:sz w:val="22"/>
          <w:szCs w:val="22"/>
        </w:rPr>
      </w:pPr>
    </w:p>
    <w:p w14:paraId="725E646E" w14:textId="50FEC4CC" w:rsidR="00F676A5" w:rsidRDefault="00C2247D" w:rsidP="00F676A5">
      <w:pPr>
        <w:spacing w:line="276" w:lineRule="auto"/>
        <w:jc w:val="both"/>
        <w:rPr>
          <w:rFonts w:ascii="Calibri" w:hAnsi="Calibri" w:cs="Arial"/>
          <w:sz w:val="22"/>
          <w:szCs w:val="22"/>
        </w:rPr>
      </w:pPr>
      <w:r w:rsidRPr="00F676A5">
        <w:rPr>
          <w:rFonts w:asciiTheme="minorHAnsi" w:hAnsiTheme="minorHAnsi" w:cstheme="minorHAnsi"/>
          <w:sz w:val="22"/>
          <w:szCs w:val="22"/>
        </w:rPr>
        <w:t xml:space="preserve">Dans le cadre de votre mission, vous rendez compte </w:t>
      </w:r>
      <w:r w:rsidR="00F676A5" w:rsidRPr="00F676A5">
        <w:rPr>
          <w:rFonts w:ascii="Calibri" w:hAnsi="Calibri" w:cs="Arial"/>
          <w:sz w:val="22"/>
          <w:szCs w:val="22"/>
        </w:rPr>
        <w:t xml:space="preserve">de votre travail ainsi que de toute situation d'urgence à : </w:t>
      </w:r>
    </w:p>
    <w:p w14:paraId="58D09862" w14:textId="77777777" w:rsidR="00F676A5" w:rsidRPr="00F676A5" w:rsidRDefault="00F676A5" w:rsidP="00F676A5">
      <w:pPr>
        <w:spacing w:line="276" w:lineRule="auto"/>
        <w:jc w:val="both"/>
        <w:rPr>
          <w:rFonts w:ascii="Calibri" w:hAnsi="Calibri" w:cs="Arial"/>
          <w:sz w:val="22"/>
          <w:szCs w:val="22"/>
        </w:rPr>
      </w:pPr>
    </w:p>
    <w:p w14:paraId="2A3FD69C" w14:textId="54B3AA93" w:rsidR="00F676A5" w:rsidRDefault="00F676A5" w:rsidP="00F676A5">
      <w:pPr>
        <w:pStyle w:val="Paragraphedeliste"/>
        <w:numPr>
          <w:ilvl w:val="0"/>
          <w:numId w:val="8"/>
        </w:numPr>
        <w:jc w:val="both"/>
        <w:rPr>
          <w:rFonts w:asciiTheme="minorHAnsi" w:hAnsiTheme="minorHAnsi" w:cstheme="minorHAnsi"/>
          <w:sz w:val="22"/>
          <w:szCs w:val="22"/>
        </w:rPr>
      </w:pPr>
      <w:r w:rsidRPr="00F676A5">
        <w:rPr>
          <w:rFonts w:asciiTheme="minorHAnsi" w:hAnsiTheme="minorHAnsi" w:cstheme="minorHAnsi"/>
          <w:sz w:val="22"/>
          <w:szCs w:val="22"/>
        </w:rPr>
        <w:t>M…………….…………………………, téléphone : ………..………………., e</w:t>
      </w:r>
      <w:r>
        <w:rPr>
          <w:rFonts w:asciiTheme="minorHAnsi" w:hAnsiTheme="minorHAnsi" w:cstheme="minorHAnsi"/>
          <w:sz w:val="22"/>
          <w:szCs w:val="22"/>
        </w:rPr>
        <w:t>n cas d'indisponibilité à</w:t>
      </w:r>
    </w:p>
    <w:p w14:paraId="0BA3AFAF" w14:textId="77777777" w:rsidR="00F676A5" w:rsidRPr="00F676A5" w:rsidRDefault="00F676A5" w:rsidP="00F676A5">
      <w:pPr>
        <w:pStyle w:val="Paragraphedeliste"/>
        <w:jc w:val="both"/>
        <w:rPr>
          <w:rFonts w:asciiTheme="minorHAnsi" w:hAnsiTheme="minorHAnsi" w:cstheme="minorHAnsi"/>
          <w:sz w:val="22"/>
          <w:szCs w:val="22"/>
        </w:rPr>
      </w:pPr>
    </w:p>
    <w:p w14:paraId="6E18E1E1" w14:textId="77777777" w:rsidR="00F676A5" w:rsidRPr="00F676A5" w:rsidRDefault="00F676A5" w:rsidP="00F676A5">
      <w:pPr>
        <w:pStyle w:val="Paragraphedeliste"/>
        <w:numPr>
          <w:ilvl w:val="0"/>
          <w:numId w:val="8"/>
        </w:numPr>
        <w:jc w:val="both"/>
        <w:rPr>
          <w:rFonts w:asciiTheme="minorHAnsi" w:hAnsiTheme="minorHAnsi" w:cstheme="minorHAnsi"/>
          <w:sz w:val="22"/>
          <w:szCs w:val="22"/>
        </w:rPr>
      </w:pPr>
      <w:r w:rsidRPr="00F676A5">
        <w:rPr>
          <w:rFonts w:asciiTheme="minorHAnsi" w:hAnsiTheme="minorHAnsi" w:cstheme="minorHAnsi"/>
          <w:sz w:val="22"/>
          <w:szCs w:val="22"/>
        </w:rPr>
        <w:t xml:space="preserve">M…………………………………….…, téléphone : …………….……..……  </w:t>
      </w:r>
    </w:p>
    <w:p w14:paraId="5043AA25" w14:textId="56396181" w:rsidR="00C04EB7" w:rsidRPr="00F676A5" w:rsidRDefault="00C04EB7" w:rsidP="00C2247D">
      <w:pPr>
        <w:ind w:firstLine="284"/>
        <w:jc w:val="both"/>
        <w:rPr>
          <w:rFonts w:asciiTheme="minorHAnsi" w:hAnsiTheme="minorHAnsi" w:cstheme="minorHAnsi"/>
          <w:sz w:val="22"/>
          <w:szCs w:val="22"/>
        </w:rPr>
      </w:pPr>
    </w:p>
    <w:p w14:paraId="26DB8D11" w14:textId="77777777" w:rsidR="00F676A5" w:rsidRPr="00F676A5" w:rsidRDefault="00F676A5" w:rsidP="00C2247D">
      <w:pPr>
        <w:ind w:firstLine="284"/>
        <w:jc w:val="both"/>
        <w:rPr>
          <w:rFonts w:asciiTheme="minorHAnsi" w:hAnsiTheme="minorHAnsi" w:cstheme="minorHAnsi"/>
          <w:sz w:val="22"/>
          <w:szCs w:val="22"/>
        </w:rPr>
      </w:pPr>
    </w:p>
    <w:p w14:paraId="57FBD6E7" w14:textId="77777777" w:rsidR="00C2247D" w:rsidRPr="001E530B" w:rsidRDefault="00C2247D" w:rsidP="00C2247D">
      <w:pPr>
        <w:tabs>
          <w:tab w:val="left" w:pos="0"/>
        </w:tabs>
        <w:ind w:firstLine="284"/>
        <w:jc w:val="both"/>
        <w:rPr>
          <w:rFonts w:asciiTheme="minorHAnsi" w:hAnsiTheme="minorHAnsi" w:cstheme="minorHAnsi"/>
          <w:sz w:val="22"/>
          <w:szCs w:val="22"/>
        </w:rPr>
      </w:pPr>
      <w:r w:rsidRPr="00F676A5">
        <w:rPr>
          <w:rFonts w:asciiTheme="minorHAnsi" w:hAnsiTheme="minorHAnsi" w:cstheme="minorHAnsi"/>
          <w:sz w:val="22"/>
          <w:szCs w:val="22"/>
        </w:rPr>
        <w:t xml:space="preserve">Je vous remercie </w:t>
      </w:r>
      <w:r w:rsidRPr="001E530B">
        <w:rPr>
          <w:rFonts w:asciiTheme="minorHAnsi" w:hAnsiTheme="minorHAnsi" w:cstheme="minorHAnsi"/>
          <w:sz w:val="22"/>
          <w:szCs w:val="22"/>
        </w:rPr>
        <w:t>de votre implication dans un domaine essentiel pour la vie au travail des agents.</w:t>
      </w:r>
    </w:p>
    <w:p w14:paraId="73705154" w14:textId="72B73C70" w:rsidR="00C2247D" w:rsidRPr="001E530B" w:rsidRDefault="00C2247D" w:rsidP="00C2247D">
      <w:pPr>
        <w:tabs>
          <w:tab w:val="left" w:pos="0"/>
        </w:tabs>
        <w:jc w:val="both"/>
        <w:rPr>
          <w:rFonts w:asciiTheme="minorHAnsi" w:hAnsiTheme="minorHAnsi" w:cstheme="minorHAnsi"/>
          <w:sz w:val="22"/>
          <w:szCs w:val="22"/>
        </w:rPr>
      </w:pPr>
    </w:p>
    <w:p w14:paraId="7A968BF8" w14:textId="77777777" w:rsidR="00991DF3" w:rsidRPr="001E530B" w:rsidRDefault="00991DF3" w:rsidP="00C2247D">
      <w:pPr>
        <w:tabs>
          <w:tab w:val="left" w:pos="0"/>
        </w:tabs>
        <w:jc w:val="both"/>
        <w:rPr>
          <w:rFonts w:asciiTheme="minorHAnsi" w:hAnsiTheme="minorHAnsi" w:cstheme="minorHAnsi"/>
          <w:sz w:val="22"/>
          <w:szCs w:val="22"/>
        </w:rPr>
      </w:pPr>
    </w:p>
    <w:p w14:paraId="36ECF58F" w14:textId="77777777" w:rsidR="00C2247D" w:rsidRPr="001E530B" w:rsidRDefault="00C2247D" w:rsidP="00C2247D">
      <w:pPr>
        <w:tabs>
          <w:tab w:val="left" w:pos="0"/>
        </w:tabs>
        <w:jc w:val="both"/>
        <w:rPr>
          <w:rFonts w:asciiTheme="minorHAnsi" w:hAnsiTheme="minorHAnsi" w:cstheme="minorHAnsi"/>
          <w:sz w:val="22"/>
          <w:szCs w:val="22"/>
        </w:rPr>
      </w:pPr>
    </w:p>
    <w:tbl>
      <w:tblPr>
        <w:tblW w:w="10690" w:type="dxa"/>
        <w:tblBorders>
          <w:top w:val="single" w:sz="4" w:space="0" w:color="FFFFFF"/>
          <w:left w:val="single" w:sz="4" w:space="0" w:color="FFFFFF"/>
          <w:bottom w:val="single" w:sz="4" w:space="0" w:color="FFFFFF"/>
          <w:right w:val="single" w:sz="4" w:space="0" w:color="FFFFFF"/>
          <w:insideV w:val="dashSmallGap" w:sz="4" w:space="0" w:color="365F91"/>
        </w:tblBorders>
        <w:tblCellMar>
          <w:left w:w="70" w:type="dxa"/>
          <w:right w:w="70" w:type="dxa"/>
        </w:tblCellMar>
        <w:tblLook w:val="0000" w:firstRow="0" w:lastRow="0" w:firstColumn="0" w:lastColumn="0" w:noHBand="0" w:noVBand="0"/>
      </w:tblPr>
      <w:tblGrid>
        <w:gridCol w:w="3472"/>
        <w:gridCol w:w="3402"/>
        <w:gridCol w:w="3816"/>
      </w:tblGrid>
      <w:tr w:rsidR="003D0880" w:rsidRPr="00E36FB4" w14:paraId="3E573260" w14:textId="77777777" w:rsidTr="006B6DA3">
        <w:tblPrEx>
          <w:tblCellMar>
            <w:top w:w="0" w:type="dxa"/>
            <w:bottom w:w="0" w:type="dxa"/>
          </w:tblCellMar>
        </w:tblPrEx>
        <w:trPr>
          <w:trHeight w:val="1281"/>
        </w:trPr>
        <w:tc>
          <w:tcPr>
            <w:tcW w:w="3472" w:type="dxa"/>
          </w:tcPr>
          <w:p w14:paraId="77F2E573" w14:textId="77777777" w:rsidR="003D0880" w:rsidRDefault="003D0880" w:rsidP="006B6DA3">
            <w:pPr>
              <w:spacing w:line="276" w:lineRule="auto"/>
              <w:jc w:val="both"/>
              <w:rPr>
                <w:rFonts w:ascii="Calibri" w:hAnsi="Calibri" w:cs="Arial"/>
                <w:sz w:val="22"/>
                <w:szCs w:val="22"/>
              </w:rPr>
            </w:pPr>
            <w:r>
              <w:rPr>
                <w:rFonts w:ascii="Calibri" w:hAnsi="Calibri" w:cs="Arial"/>
                <w:sz w:val="22"/>
                <w:szCs w:val="22"/>
              </w:rPr>
              <w:t>Fait à</w:t>
            </w:r>
          </w:p>
          <w:p w14:paraId="3C596A5C" w14:textId="77777777" w:rsidR="003D0880" w:rsidRPr="00E36FB4" w:rsidRDefault="003D0880" w:rsidP="006B6DA3">
            <w:pPr>
              <w:spacing w:line="276" w:lineRule="auto"/>
              <w:jc w:val="both"/>
              <w:rPr>
                <w:rFonts w:ascii="Calibri" w:hAnsi="Calibri" w:cs="Arial"/>
                <w:sz w:val="22"/>
                <w:szCs w:val="22"/>
              </w:rPr>
            </w:pPr>
            <w:r w:rsidRPr="00E36FB4">
              <w:rPr>
                <w:rFonts w:ascii="Calibri" w:hAnsi="Calibri" w:cs="Arial"/>
                <w:sz w:val="22"/>
                <w:szCs w:val="22"/>
              </w:rPr>
              <w:t>le :</w:t>
            </w:r>
          </w:p>
          <w:p w14:paraId="4D520F62" w14:textId="77777777" w:rsidR="003D0880" w:rsidRPr="00E36FB4" w:rsidRDefault="003D0880" w:rsidP="006B6DA3">
            <w:pPr>
              <w:spacing w:line="276" w:lineRule="auto"/>
              <w:ind w:firstLine="709"/>
              <w:jc w:val="both"/>
              <w:rPr>
                <w:rFonts w:ascii="Calibri" w:hAnsi="Calibri" w:cs="Arial"/>
                <w:sz w:val="22"/>
                <w:szCs w:val="22"/>
              </w:rPr>
            </w:pPr>
          </w:p>
          <w:p w14:paraId="6024F2C6" w14:textId="77777777" w:rsidR="003D0880" w:rsidRPr="00E36FB4" w:rsidRDefault="003D0880" w:rsidP="006B6DA3">
            <w:pPr>
              <w:spacing w:line="276" w:lineRule="auto"/>
              <w:ind w:firstLine="709"/>
              <w:jc w:val="both"/>
              <w:rPr>
                <w:rFonts w:ascii="Calibri" w:hAnsi="Calibri" w:cs="Arial"/>
                <w:sz w:val="22"/>
                <w:szCs w:val="22"/>
              </w:rPr>
            </w:pPr>
          </w:p>
          <w:p w14:paraId="04827D69" w14:textId="77777777" w:rsidR="003D0880" w:rsidRPr="00E36FB4" w:rsidRDefault="003D0880" w:rsidP="006B6DA3">
            <w:pPr>
              <w:spacing w:line="276" w:lineRule="auto"/>
              <w:ind w:firstLine="709"/>
              <w:jc w:val="both"/>
              <w:rPr>
                <w:rFonts w:ascii="Calibri" w:hAnsi="Calibri" w:cs="Arial"/>
                <w:sz w:val="22"/>
                <w:szCs w:val="22"/>
              </w:rPr>
            </w:pPr>
          </w:p>
          <w:p w14:paraId="1D11D2B4" w14:textId="77777777" w:rsidR="003D0880" w:rsidRPr="00E36FB4" w:rsidRDefault="003D0880" w:rsidP="006B6DA3">
            <w:pPr>
              <w:spacing w:line="276" w:lineRule="auto"/>
              <w:ind w:firstLine="709"/>
              <w:jc w:val="both"/>
              <w:rPr>
                <w:rFonts w:ascii="Calibri" w:hAnsi="Calibri" w:cs="Arial"/>
                <w:sz w:val="22"/>
                <w:szCs w:val="22"/>
              </w:rPr>
            </w:pPr>
          </w:p>
          <w:p w14:paraId="4FCD07A6" w14:textId="77777777" w:rsidR="003D0880" w:rsidRPr="00E36FB4" w:rsidRDefault="003D0880" w:rsidP="006B6DA3">
            <w:pPr>
              <w:spacing w:line="276" w:lineRule="auto"/>
              <w:ind w:firstLine="709"/>
              <w:jc w:val="both"/>
              <w:rPr>
                <w:rFonts w:ascii="Calibri" w:hAnsi="Calibri" w:cs="Arial"/>
                <w:sz w:val="22"/>
                <w:szCs w:val="22"/>
              </w:rPr>
            </w:pPr>
          </w:p>
          <w:p w14:paraId="07AB575B" w14:textId="77777777" w:rsidR="003D0880" w:rsidRPr="00E36FB4" w:rsidRDefault="003D0880" w:rsidP="006B6DA3">
            <w:pPr>
              <w:spacing w:line="276" w:lineRule="auto"/>
              <w:jc w:val="center"/>
              <w:rPr>
                <w:rFonts w:ascii="Calibri" w:hAnsi="Calibri" w:cs="Arial"/>
                <w:sz w:val="22"/>
                <w:szCs w:val="22"/>
              </w:rPr>
            </w:pPr>
            <w:r w:rsidRPr="00E36FB4">
              <w:rPr>
                <w:rFonts w:ascii="Calibri" w:hAnsi="Calibri" w:cs="Arial"/>
                <w:sz w:val="22"/>
                <w:szCs w:val="22"/>
              </w:rPr>
              <w:t>L’Autorité Territoriale</w:t>
            </w:r>
          </w:p>
        </w:tc>
        <w:tc>
          <w:tcPr>
            <w:tcW w:w="3402" w:type="dxa"/>
          </w:tcPr>
          <w:p w14:paraId="5342EEB0" w14:textId="77777777" w:rsidR="003D0880" w:rsidRDefault="003D0880" w:rsidP="006B6DA3">
            <w:pPr>
              <w:spacing w:line="276" w:lineRule="auto"/>
              <w:jc w:val="both"/>
              <w:rPr>
                <w:rFonts w:ascii="Calibri" w:hAnsi="Calibri" w:cs="Arial"/>
                <w:sz w:val="22"/>
                <w:szCs w:val="22"/>
              </w:rPr>
            </w:pPr>
            <w:r>
              <w:rPr>
                <w:rFonts w:ascii="Calibri" w:hAnsi="Calibri" w:cs="Arial"/>
                <w:sz w:val="22"/>
                <w:szCs w:val="22"/>
              </w:rPr>
              <w:t>Fait à</w:t>
            </w:r>
            <w:r w:rsidRPr="00E36FB4">
              <w:rPr>
                <w:rFonts w:ascii="Calibri" w:hAnsi="Calibri" w:cs="Arial"/>
                <w:sz w:val="22"/>
                <w:szCs w:val="22"/>
              </w:rPr>
              <w:t xml:space="preserve">              </w:t>
            </w:r>
            <w:r>
              <w:rPr>
                <w:rFonts w:ascii="Calibri" w:hAnsi="Calibri" w:cs="Arial"/>
                <w:sz w:val="22"/>
                <w:szCs w:val="22"/>
              </w:rPr>
              <w:t xml:space="preserve">                         </w:t>
            </w:r>
            <w:r w:rsidRPr="00E36FB4">
              <w:rPr>
                <w:rFonts w:ascii="Calibri" w:hAnsi="Calibri" w:cs="Arial"/>
                <w:sz w:val="22"/>
                <w:szCs w:val="22"/>
              </w:rPr>
              <w:t xml:space="preserve"> </w:t>
            </w:r>
          </w:p>
          <w:p w14:paraId="49CBAB5B" w14:textId="77777777" w:rsidR="003D0880" w:rsidRPr="00E36FB4" w:rsidRDefault="003D0880" w:rsidP="006B6DA3">
            <w:pPr>
              <w:spacing w:line="276" w:lineRule="auto"/>
              <w:jc w:val="both"/>
              <w:rPr>
                <w:rFonts w:ascii="Calibri" w:hAnsi="Calibri" w:cs="Arial"/>
                <w:sz w:val="22"/>
                <w:szCs w:val="22"/>
              </w:rPr>
            </w:pPr>
            <w:r w:rsidRPr="00E36FB4">
              <w:rPr>
                <w:rFonts w:ascii="Calibri" w:hAnsi="Calibri" w:cs="Arial"/>
                <w:sz w:val="22"/>
                <w:szCs w:val="22"/>
              </w:rPr>
              <w:t>le :</w:t>
            </w:r>
          </w:p>
          <w:p w14:paraId="25799E99" w14:textId="77777777" w:rsidR="003D0880" w:rsidRPr="00E36FB4" w:rsidRDefault="003D0880" w:rsidP="006B6DA3">
            <w:pPr>
              <w:spacing w:line="276" w:lineRule="auto"/>
              <w:ind w:firstLine="709"/>
              <w:jc w:val="both"/>
              <w:rPr>
                <w:rFonts w:ascii="Calibri" w:hAnsi="Calibri" w:cs="Arial"/>
                <w:sz w:val="22"/>
                <w:szCs w:val="22"/>
              </w:rPr>
            </w:pPr>
          </w:p>
          <w:p w14:paraId="45C61392" w14:textId="77777777" w:rsidR="003D0880" w:rsidRPr="00E36FB4" w:rsidRDefault="003D0880" w:rsidP="006B6DA3">
            <w:pPr>
              <w:spacing w:line="276" w:lineRule="auto"/>
              <w:ind w:firstLine="709"/>
              <w:jc w:val="both"/>
              <w:rPr>
                <w:rFonts w:ascii="Calibri" w:hAnsi="Calibri" w:cs="Arial"/>
                <w:sz w:val="22"/>
                <w:szCs w:val="22"/>
              </w:rPr>
            </w:pPr>
          </w:p>
          <w:p w14:paraId="5AE9A686" w14:textId="77777777" w:rsidR="003D0880" w:rsidRPr="00E36FB4" w:rsidRDefault="003D0880" w:rsidP="006B6DA3">
            <w:pPr>
              <w:spacing w:line="276" w:lineRule="auto"/>
              <w:ind w:firstLine="709"/>
              <w:jc w:val="both"/>
              <w:rPr>
                <w:rFonts w:ascii="Calibri" w:hAnsi="Calibri" w:cs="Arial"/>
                <w:sz w:val="22"/>
                <w:szCs w:val="22"/>
              </w:rPr>
            </w:pPr>
          </w:p>
          <w:p w14:paraId="50A63E64" w14:textId="77777777" w:rsidR="003D0880" w:rsidRPr="00E36FB4" w:rsidRDefault="003D0880" w:rsidP="006B6DA3">
            <w:pPr>
              <w:spacing w:line="276" w:lineRule="auto"/>
              <w:ind w:firstLine="709"/>
              <w:jc w:val="both"/>
              <w:rPr>
                <w:rFonts w:ascii="Calibri" w:hAnsi="Calibri" w:cs="Arial"/>
                <w:sz w:val="22"/>
                <w:szCs w:val="22"/>
              </w:rPr>
            </w:pPr>
          </w:p>
          <w:p w14:paraId="14B468C2" w14:textId="77777777" w:rsidR="003D0880" w:rsidRPr="00E36FB4" w:rsidRDefault="003D0880" w:rsidP="006B6DA3">
            <w:pPr>
              <w:spacing w:line="276" w:lineRule="auto"/>
              <w:ind w:firstLine="709"/>
              <w:jc w:val="both"/>
              <w:rPr>
                <w:rFonts w:ascii="Calibri" w:hAnsi="Calibri" w:cs="Arial"/>
                <w:sz w:val="22"/>
                <w:szCs w:val="22"/>
              </w:rPr>
            </w:pPr>
          </w:p>
          <w:p w14:paraId="68239990" w14:textId="77777777" w:rsidR="003D0880" w:rsidRPr="00E36FB4" w:rsidRDefault="003D0880" w:rsidP="006B6DA3">
            <w:pPr>
              <w:spacing w:line="276" w:lineRule="auto"/>
              <w:jc w:val="center"/>
              <w:rPr>
                <w:rFonts w:ascii="Calibri" w:hAnsi="Calibri" w:cs="Arial"/>
                <w:sz w:val="22"/>
                <w:szCs w:val="22"/>
              </w:rPr>
            </w:pPr>
            <w:r w:rsidRPr="00E36FB4">
              <w:rPr>
                <w:rFonts w:ascii="Calibri" w:hAnsi="Calibri" w:cs="Arial"/>
                <w:sz w:val="22"/>
                <w:szCs w:val="22"/>
              </w:rPr>
              <w:t>L'assistant de prévention</w:t>
            </w:r>
          </w:p>
        </w:tc>
        <w:tc>
          <w:tcPr>
            <w:tcW w:w="3816" w:type="dxa"/>
          </w:tcPr>
          <w:p w14:paraId="38C72745" w14:textId="77777777" w:rsidR="003D0880" w:rsidRDefault="003D0880" w:rsidP="006B6DA3">
            <w:pPr>
              <w:spacing w:line="276" w:lineRule="auto"/>
              <w:jc w:val="both"/>
              <w:rPr>
                <w:rFonts w:ascii="Calibri" w:hAnsi="Calibri" w:cs="Arial"/>
                <w:sz w:val="22"/>
                <w:szCs w:val="22"/>
              </w:rPr>
            </w:pPr>
            <w:r>
              <w:rPr>
                <w:rFonts w:ascii="Calibri" w:hAnsi="Calibri" w:cs="Arial"/>
                <w:sz w:val="22"/>
                <w:szCs w:val="22"/>
              </w:rPr>
              <w:t>Fait à</w:t>
            </w:r>
            <w:r w:rsidRPr="00E36FB4">
              <w:rPr>
                <w:rFonts w:ascii="Calibri" w:hAnsi="Calibri" w:cs="Arial"/>
                <w:sz w:val="22"/>
                <w:szCs w:val="22"/>
              </w:rPr>
              <w:t xml:space="preserve">                                              </w:t>
            </w:r>
          </w:p>
          <w:p w14:paraId="4B3A4281" w14:textId="77777777" w:rsidR="003D0880" w:rsidRPr="00E36FB4" w:rsidRDefault="003D0880" w:rsidP="006B6DA3">
            <w:pPr>
              <w:spacing w:line="276" w:lineRule="auto"/>
              <w:jc w:val="both"/>
              <w:rPr>
                <w:rFonts w:ascii="Calibri" w:hAnsi="Calibri" w:cs="Arial"/>
                <w:sz w:val="22"/>
                <w:szCs w:val="22"/>
              </w:rPr>
            </w:pPr>
            <w:r w:rsidRPr="00E36FB4">
              <w:rPr>
                <w:rFonts w:ascii="Calibri" w:hAnsi="Calibri" w:cs="Arial"/>
                <w:sz w:val="22"/>
                <w:szCs w:val="22"/>
              </w:rPr>
              <w:t>le :</w:t>
            </w:r>
          </w:p>
          <w:p w14:paraId="151630CC" w14:textId="77777777" w:rsidR="003D0880" w:rsidRPr="00E36FB4" w:rsidRDefault="003D0880" w:rsidP="006B6DA3">
            <w:pPr>
              <w:spacing w:line="276" w:lineRule="auto"/>
              <w:ind w:firstLine="709"/>
              <w:jc w:val="both"/>
              <w:rPr>
                <w:rFonts w:ascii="Calibri" w:hAnsi="Calibri" w:cs="Arial"/>
                <w:sz w:val="22"/>
                <w:szCs w:val="22"/>
              </w:rPr>
            </w:pPr>
          </w:p>
          <w:p w14:paraId="0F5AC519" w14:textId="77777777" w:rsidR="003D0880" w:rsidRPr="00E36FB4" w:rsidRDefault="003D0880" w:rsidP="006B6DA3">
            <w:pPr>
              <w:spacing w:line="276" w:lineRule="auto"/>
              <w:ind w:firstLine="709"/>
              <w:jc w:val="both"/>
              <w:rPr>
                <w:rFonts w:ascii="Calibri" w:hAnsi="Calibri" w:cs="Arial"/>
                <w:sz w:val="22"/>
                <w:szCs w:val="22"/>
              </w:rPr>
            </w:pPr>
          </w:p>
          <w:p w14:paraId="28481265" w14:textId="77777777" w:rsidR="003D0880" w:rsidRPr="00E36FB4" w:rsidRDefault="003D0880" w:rsidP="006B6DA3">
            <w:pPr>
              <w:spacing w:line="276" w:lineRule="auto"/>
              <w:ind w:firstLine="709"/>
              <w:jc w:val="both"/>
              <w:rPr>
                <w:rFonts w:ascii="Calibri" w:hAnsi="Calibri" w:cs="Arial"/>
                <w:sz w:val="22"/>
                <w:szCs w:val="22"/>
              </w:rPr>
            </w:pPr>
          </w:p>
          <w:p w14:paraId="6FF67D03" w14:textId="77777777" w:rsidR="003D0880" w:rsidRPr="00E36FB4" w:rsidRDefault="003D0880" w:rsidP="006B6DA3">
            <w:pPr>
              <w:spacing w:line="276" w:lineRule="auto"/>
              <w:ind w:firstLine="709"/>
              <w:jc w:val="both"/>
              <w:rPr>
                <w:rFonts w:ascii="Calibri" w:hAnsi="Calibri" w:cs="Arial"/>
                <w:sz w:val="22"/>
                <w:szCs w:val="22"/>
              </w:rPr>
            </w:pPr>
          </w:p>
          <w:p w14:paraId="5E26D180" w14:textId="77777777" w:rsidR="003D0880" w:rsidRPr="00E36FB4" w:rsidRDefault="003D0880" w:rsidP="006B6DA3">
            <w:pPr>
              <w:spacing w:line="276" w:lineRule="auto"/>
              <w:ind w:firstLine="709"/>
              <w:jc w:val="both"/>
              <w:rPr>
                <w:rFonts w:ascii="Calibri" w:hAnsi="Calibri" w:cs="Arial"/>
                <w:sz w:val="22"/>
                <w:szCs w:val="22"/>
              </w:rPr>
            </w:pPr>
          </w:p>
          <w:p w14:paraId="12400D9E" w14:textId="77777777" w:rsidR="003D0880" w:rsidRPr="00E36FB4" w:rsidRDefault="003D0880" w:rsidP="006B6DA3">
            <w:pPr>
              <w:spacing w:line="276" w:lineRule="auto"/>
              <w:jc w:val="center"/>
              <w:rPr>
                <w:rFonts w:ascii="Calibri" w:hAnsi="Calibri" w:cs="Arial"/>
                <w:sz w:val="22"/>
                <w:szCs w:val="22"/>
              </w:rPr>
            </w:pPr>
            <w:r w:rsidRPr="00E36FB4">
              <w:rPr>
                <w:rFonts w:ascii="Calibri" w:hAnsi="Calibri" w:cs="Arial"/>
                <w:sz w:val="22"/>
                <w:szCs w:val="22"/>
              </w:rPr>
              <w:t>L</w:t>
            </w:r>
            <w:r>
              <w:rPr>
                <w:rFonts w:ascii="Calibri" w:hAnsi="Calibri" w:cs="Arial"/>
                <w:sz w:val="22"/>
                <w:szCs w:val="22"/>
              </w:rPr>
              <w:t>e supérieur hiérarchique</w:t>
            </w:r>
          </w:p>
        </w:tc>
      </w:tr>
    </w:tbl>
    <w:p w14:paraId="092CFF96" w14:textId="77777777" w:rsidR="00C2247D" w:rsidRPr="001E530B" w:rsidRDefault="00C2247D" w:rsidP="00C2247D">
      <w:pPr>
        <w:tabs>
          <w:tab w:val="left" w:pos="4253"/>
        </w:tabs>
        <w:rPr>
          <w:rFonts w:asciiTheme="minorHAnsi" w:hAnsiTheme="minorHAnsi" w:cstheme="minorHAnsi"/>
          <w:sz w:val="22"/>
          <w:szCs w:val="22"/>
        </w:rPr>
      </w:pPr>
    </w:p>
    <w:p w14:paraId="1E55CFC5" w14:textId="77777777" w:rsidR="00C2247D" w:rsidRPr="001E530B" w:rsidRDefault="00C2247D" w:rsidP="00C2247D">
      <w:pPr>
        <w:tabs>
          <w:tab w:val="left" w:pos="4253"/>
        </w:tabs>
        <w:rPr>
          <w:rFonts w:asciiTheme="minorHAnsi" w:hAnsiTheme="minorHAnsi" w:cstheme="minorHAnsi"/>
          <w:sz w:val="22"/>
          <w:szCs w:val="22"/>
        </w:rPr>
      </w:pPr>
    </w:p>
    <w:p w14:paraId="20BF0D34" w14:textId="77777777" w:rsidR="00C2247D" w:rsidRPr="001E530B" w:rsidRDefault="00C2247D" w:rsidP="00C2247D">
      <w:pPr>
        <w:tabs>
          <w:tab w:val="left" w:pos="4253"/>
        </w:tabs>
        <w:rPr>
          <w:rFonts w:asciiTheme="minorHAnsi" w:hAnsiTheme="minorHAnsi" w:cstheme="minorHAnsi"/>
          <w:sz w:val="22"/>
          <w:szCs w:val="22"/>
        </w:rPr>
      </w:pPr>
    </w:p>
    <w:p w14:paraId="5C6A3B43" w14:textId="77777777" w:rsidR="00C2247D" w:rsidRPr="001E530B" w:rsidRDefault="00C2247D" w:rsidP="00C2247D">
      <w:pPr>
        <w:tabs>
          <w:tab w:val="left" w:pos="4253"/>
        </w:tabs>
        <w:rPr>
          <w:rFonts w:asciiTheme="minorHAnsi" w:hAnsiTheme="minorHAnsi" w:cstheme="minorHAnsi"/>
          <w:sz w:val="22"/>
          <w:szCs w:val="22"/>
        </w:rPr>
      </w:pPr>
    </w:p>
    <w:p w14:paraId="72705C18" w14:textId="77777777" w:rsidR="00C2247D" w:rsidRPr="001E530B" w:rsidRDefault="00C2247D" w:rsidP="00C2247D">
      <w:pPr>
        <w:tabs>
          <w:tab w:val="left" w:pos="4253"/>
        </w:tabs>
        <w:rPr>
          <w:rFonts w:asciiTheme="minorHAnsi" w:hAnsiTheme="minorHAnsi" w:cstheme="minorHAnsi"/>
          <w:sz w:val="22"/>
          <w:szCs w:val="22"/>
        </w:rPr>
      </w:pPr>
    </w:p>
    <w:p w14:paraId="2815B72B" w14:textId="0EE36BF2" w:rsidR="00C2247D" w:rsidRPr="001E530B" w:rsidRDefault="00C2247D" w:rsidP="003D0880">
      <w:pPr>
        <w:autoSpaceDE w:val="0"/>
        <w:autoSpaceDN w:val="0"/>
        <w:adjustRightInd w:val="0"/>
        <w:rPr>
          <w:rFonts w:asciiTheme="minorHAnsi" w:hAnsiTheme="minorHAnsi" w:cstheme="minorHAnsi"/>
          <w:b/>
          <w:bCs/>
          <w:sz w:val="22"/>
          <w:szCs w:val="22"/>
        </w:rPr>
      </w:pPr>
      <w:r w:rsidRPr="001E530B">
        <w:rPr>
          <w:rFonts w:asciiTheme="minorHAnsi" w:hAnsiTheme="minorHAnsi" w:cstheme="minorHAnsi"/>
          <w:b/>
          <w:i/>
          <w:sz w:val="22"/>
          <w:szCs w:val="22"/>
        </w:rPr>
        <w:t xml:space="preserve">Avis de la Formation Spécialisée en matière de Santé, de Sécurité et </w:t>
      </w:r>
      <w:r w:rsidR="003D0880">
        <w:rPr>
          <w:rFonts w:asciiTheme="minorHAnsi" w:hAnsiTheme="minorHAnsi" w:cstheme="minorHAnsi"/>
          <w:b/>
          <w:i/>
          <w:sz w:val="22"/>
          <w:szCs w:val="22"/>
        </w:rPr>
        <w:t>de Conditions de Travail (ou d</w:t>
      </w:r>
      <w:r w:rsidRPr="001E530B">
        <w:rPr>
          <w:rFonts w:asciiTheme="minorHAnsi" w:hAnsiTheme="minorHAnsi" w:cstheme="minorHAnsi"/>
          <w:b/>
          <w:i/>
          <w:sz w:val="22"/>
          <w:szCs w:val="22"/>
        </w:rPr>
        <w:t xml:space="preserve">u Comité Social Territorial lorsque cette dernière n’existe pas) </w:t>
      </w:r>
      <w:r w:rsidRPr="001E530B">
        <w:rPr>
          <w:rFonts w:asciiTheme="minorHAnsi" w:hAnsiTheme="minorHAnsi" w:cstheme="minorHAnsi"/>
          <w:b/>
          <w:sz w:val="22"/>
          <w:szCs w:val="22"/>
        </w:rPr>
        <w:t>délivré le : ……………………..</w:t>
      </w:r>
    </w:p>
    <w:sectPr w:rsidR="00C2247D" w:rsidRPr="001E530B" w:rsidSect="00792CF5">
      <w:headerReference w:type="default" r:id="rId8"/>
      <w:footerReference w:type="even"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D3B4" w14:textId="77777777" w:rsidR="00D563FC" w:rsidRDefault="00D563FC" w:rsidP="00803A4B">
      <w:r>
        <w:separator/>
      </w:r>
    </w:p>
  </w:endnote>
  <w:endnote w:type="continuationSeparator" w:id="0">
    <w:p w14:paraId="0DC85865" w14:textId="77777777" w:rsidR="00D563FC" w:rsidRDefault="00D563FC" w:rsidP="008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0858"/>
      <w:docPartObj>
        <w:docPartGallery w:val="Page Numbers (Bottom of Page)"/>
        <w:docPartUnique/>
      </w:docPartObj>
    </w:sdtPr>
    <w:sdtEndPr/>
    <w:sdtContent>
      <w:p w14:paraId="76B76976" w14:textId="74D2F508" w:rsidR="00792CF5" w:rsidRDefault="00792CF5">
        <w:pPr>
          <w:pStyle w:val="Pieddepage"/>
          <w:jc w:val="right"/>
        </w:pPr>
        <w:r>
          <w:fldChar w:fldCharType="begin"/>
        </w:r>
        <w:r>
          <w:instrText>PAGE   \* MERGEFORMAT</w:instrText>
        </w:r>
        <w:r>
          <w:fldChar w:fldCharType="separate"/>
        </w:r>
        <w:r>
          <w:t>2</w:t>
        </w:r>
        <w:r>
          <w:fldChar w:fldCharType="end"/>
        </w:r>
      </w:p>
    </w:sdtContent>
  </w:sdt>
  <w:p w14:paraId="31E8A23E" w14:textId="77777777" w:rsidR="00792CF5" w:rsidRDefault="00792C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4383"/>
      <w:docPartObj>
        <w:docPartGallery w:val="Page Numbers (Bottom of Page)"/>
        <w:docPartUnique/>
      </w:docPartObj>
    </w:sdtPr>
    <w:sdtEndPr/>
    <w:sdtContent>
      <w:p w14:paraId="4B7C8065" w14:textId="2662FF33" w:rsidR="00792CF5" w:rsidRDefault="00792CF5">
        <w:pPr>
          <w:pStyle w:val="Pieddepage"/>
          <w:jc w:val="right"/>
        </w:pPr>
        <w:r>
          <w:rPr>
            <w:noProof/>
          </w:rPr>
          <w:drawing>
            <wp:anchor distT="0" distB="0" distL="114300" distR="114300" simplePos="0" relativeHeight="251660288" behindDoc="1" locked="0" layoutInCell="1" allowOverlap="1" wp14:anchorId="66B39FA6" wp14:editId="18669D49">
              <wp:simplePos x="0" y="0"/>
              <wp:positionH relativeFrom="page">
                <wp:align>left</wp:align>
              </wp:positionH>
              <wp:positionV relativeFrom="page">
                <wp:posOffset>9842500</wp:posOffset>
              </wp:positionV>
              <wp:extent cx="7559675" cy="827405"/>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59675" cy="827405"/>
                      </a:xfrm>
                      <a:prstGeom prst="rect">
                        <a:avLst/>
                      </a:prstGeom>
                    </pic:spPr>
                  </pic:pic>
                </a:graphicData>
              </a:graphic>
              <wp14:sizeRelH relativeFrom="margin">
                <wp14:pctWidth>0</wp14:pctWidth>
              </wp14:sizeRelH>
            </wp:anchor>
          </w:drawing>
        </w:r>
        <w:r>
          <w:fldChar w:fldCharType="begin"/>
        </w:r>
        <w:r>
          <w:instrText>PAGE   \* MERGEFORMAT</w:instrText>
        </w:r>
        <w:r>
          <w:fldChar w:fldCharType="separate"/>
        </w:r>
        <w:r w:rsidR="003D0880">
          <w:rPr>
            <w:noProof/>
          </w:rPr>
          <w:t>1</w:t>
        </w:r>
        <w:r>
          <w:fldChar w:fldCharType="end"/>
        </w:r>
      </w:p>
    </w:sdtContent>
  </w:sdt>
  <w:p w14:paraId="78D7A979" w14:textId="08B965A1" w:rsidR="00792CF5" w:rsidRDefault="00792CF5"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39FD" w14:textId="77777777" w:rsidR="00D563FC" w:rsidRDefault="00D563FC" w:rsidP="00803A4B">
      <w:r>
        <w:separator/>
      </w:r>
    </w:p>
  </w:footnote>
  <w:footnote w:type="continuationSeparator" w:id="0">
    <w:p w14:paraId="50722B7D" w14:textId="77777777" w:rsidR="00D563FC" w:rsidRDefault="00D563FC" w:rsidP="00803A4B">
      <w:r>
        <w:continuationSeparator/>
      </w:r>
    </w:p>
  </w:footnote>
  <w:footnote w:id="1">
    <w:p w14:paraId="700D7087" w14:textId="2363B21D" w:rsidR="001E530B" w:rsidRPr="001E530B" w:rsidRDefault="001E530B" w:rsidP="001E530B">
      <w:pPr>
        <w:pStyle w:val="Notedebasdepage"/>
        <w:rPr>
          <w:rFonts w:asciiTheme="minorHAnsi" w:hAnsiTheme="minorHAnsi" w:cstheme="minorHAnsi"/>
        </w:rPr>
      </w:pPr>
      <w:r w:rsidRPr="001E530B">
        <w:rPr>
          <w:rStyle w:val="Appelnotedebasdep"/>
          <w:rFonts w:asciiTheme="minorHAnsi" w:hAnsiTheme="minorHAnsi" w:cstheme="minorHAnsi"/>
        </w:rPr>
        <w:footnoteRef/>
      </w:r>
      <w:r w:rsidRPr="001E530B">
        <w:rPr>
          <w:rFonts w:asciiTheme="minorHAnsi" w:hAnsiTheme="minorHAnsi" w:cstheme="minorHAnsi"/>
        </w:rPr>
        <w:t xml:space="preserve"> Le cas échéant, s’il existe un conseiller en prévention</w:t>
      </w:r>
      <w:r w:rsidR="00C04EB7">
        <w:rPr>
          <w:rFonts w:asciiTheme="minorHAnsi" w:hAnsiTheme="minorHAnsi" w:cstheme="minorHAnsi"/>
        </w:rPr>
        <w:t>.</w:t>
      </w:r>
    </w:p>
    <w:p w14:paraId="4EA2EF24" w14:textId="60183A90" w:rsidR="001E530B" w:rsidRPr="001E530B" w:rsidRDefault="001E530B" w:rsidP="001E530B">
      <w:pPr>
        <w:pStyle w:val="Notedebasdepage"/>
        <w:rPr>
          <w:rFonts w:asciiTheme="minorHAnsi" w:hAnsiTheme="minorHAnsi" w:cstheme="minorHAnsi"/>
        </w:rPr>
      </w:pPr>
      <w:r w:rsidRPr="001E530B">
        <w:rPr>
          <w:rFonts w:asciiTheme="minorHAnsi" w:hAnsiTheme="minorHAnsi" w:cstheme="minorHAnsi"/>
          <w:vertAlign w:val="superscript"/>
        </w:rPr>
        <w:t>2</w:t>
      </w:r>
      <w:r w:rsidRPr="001E530B">
        <w:rPr>
          <w:rFonts w:asciiTheme="minorHAnsi" w:hAnsiTheme="minorHAnsi" w:cstheme="minorHAnsi"/>
        </w:rPr>
        <w:t xml:space="preserve"> Préconisation de </w:t>
      </w:r>
      <w:smartTag w:uri="urn:schemas-microsoft-com:office:smarttags" w:element="PersonName">
        <w:smartTagPr>
          <w:attr w:name="ProductID" w:val="la D.G"/>
        </w:smartTagPr>
        <w:r w:rsidRPr="001E530B">
          <w:rPr>
            <w:rFonts w:asciiTheme="minorHAnsi" w:hAnsiTheme="minorHAnsi" w:cstheme="minorHAnsi"/>
          </w:rPr>
          <w:t>la D.G</w:t>
        </w:r>
      </w:smartTag>
      <w:r w:rsidRPr="001E530B">
        <w:rPr>
          <w:rFonts w:asciiTheme="minorHAnsi" w:hAnsiTheme="minorHAnsi" w:cstheme="minorHAnsi"/>
        </w:rPr>
        <w:t>.C.L. : Une base minimale de deux heures par semaine semble nécessaire</w:t>
      </w:r>
      <w:r w:rsidR="00C04EB7">
        <w:rPr>
          <w:rFonts w:asciiTheme="minorHAnsi" w:hAnsiTheme="minorHAnsi" w:cstheme="minorHAnsi"/>
        </w:rPr>
        <w:t>.</w:t>
      </w:r>
    </w:p>
  </w:footnote>
  <w:footnote w:id="2">
    <w:p w14:paraId="557C0B0E" w14:textId="5874F742" w:rsidR="00C2247D" w:rsidRPr="001E530B" w:rsidRDefault="00C2247D" w:rsidP="00C2247D">
      <w:pPr>
        <w:pStyle w:val="Notedebasdepage"/>
        <w:rPr>
          <w:rFonts w:asciiTheme="minorHAnsi" w:hAnsiTheme="minorHAnsi" w:cstheme="minorHAnsi"/>
        </w:rPr>
      </w:pPr>
    </w:p>
  </w:footnote>
  <w:footnote w:id="3">
    <w:p w14:paraId="1BBAB99D" w14:textId="77777777" w:rsidR="003E38A9" w:rsidRPr="001E530B" w:rsidRDefault="003E38A9" w:rsidP="003E38A9">
      <w:pPr>
        <w:pStyle w:val="Notedebasdepage"/>
        <w:rPr>
          <w:rFonts w:asciiTheme="minorHAnsi" w:hAnsiTheme="minorHAnsi" w:cstheme="minorHAnsi"/>
        </w:rPr>
      </w:pPr>
      <w:r w:rsidRPr="001E530B">
        <w:rPr>
          <w:rStyle w:val="Appelnotedebasdep"/>
          <w:rFonts w:asciiTheme="minorHAnsi" w:hAnsiTheme="minorHAnsi" w:cstheme="minorHAnsi"/>
        </w:rPr>
        <w:footnoteRef/>
      </w:r>
      <w:r w:rsidRPr="001E530B">
        <w:rPr>
          <w:rFonts w:asciiTheme="minorHAnsi" w:hAnsiTheme="minorHAnsi" w:cstheme="minorHAnsi"/>
        </w:rPr>
        <w:t xml:space="preserve"> Le cas échéant, s’il existe un conseiller en prévention</w:t>
      </w:r>
      <w:r>
        <w:rPr>
          <w:rFonts w:asciiTheme="minorHAnsi" w:hAnsiTheme="minorHAnsi" w:cstheme="minorHAnsi"/>
        </w:rPr>
        <w:t>.</w:t>
      </w:r>
    </w:p>
    <w:p w14:paraId="12C0F380" w14:textId="7A83D986" w:rsidR="00C2247D" w:rsidRDefault="00C2247D" w:rsidP="00C2247D">
      <w:pPr>
        <w:pStyle w:val="Notedebasdepa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BD98" w14:textId="29D3AF3E" w:rsidR="00792CF5" w:rsidRDefault="00792CF5">
    <w:pPr>
      <w:pStyle w:val="En-tte"/>
    </w:pPr>
    <w:r>
      <w:rPr>
        <w:noProof/>
      </w:rPr>
      <w:drawing>
        <wp:anchor distT="0" distB="0" distL="114300" distR="114300" simplePos="0" relativeHeight="251659264" behindDoc="1" locked="0" layoutInCell="1" allowOverlap="1" wp14:anchorId="38F6B3C4" wp14:editId="4E7BF0D3">
          <wp:simplePos x="0" y="0"/>
          <wp:positionH relativeFrom="page">
            <wp:posOffset>0</wp:posOffset>
          </wp:positionH>
          <wp:positionV relativeFrom="paragraph">
            <wp:posOffset>-419214</wp:posOffset>
          </wp:positionV>
          <wp:extent cx="7560000" cy="827477"/>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8274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1A9A" w14:textId="224991DA" w:rsidR="00792CF5" w:rsidRDefault="00792CF5">
    <w:pPr>
      <w:pStyle w:val="En-tte"/>
    </w:pPr>
    <w:r>
      <w:rPr>
        <w:noProof/>
      </w:rPr>
      <w:drawing>
        <wp:inline distT="0" distB="0" distL="0" distR="0" wp14:anchorId="7B6D15EF" wp14:editId="217E7DEA">
          <wp:extent cx="5760720" cy="6305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2579"/>
    <w:multiLevelType w:val="hybridMultilevel"/>
    <w:tmpl w:val="8850E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023B38"/>
    <w:multiLevelType w:val="hybridMultilevel"/>
    <w:tmpl w:val="3718DC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276DDA"/>
    <w:multiLevelType w:val="hybridMultilevel"/>
    <w:tmpl w:val="E6A26930"/>
    <w:lvl w:ilvl="0" w:tplc="1ECCF4DE">
      <w:start w:val="1"/>
      <w:numFmt w:val="bullet"/>
      <w:lvlText w:val=""/>
      <w:lvlJc w:val="left"/>
      <w:pPr>
        <w:ind w:left="720" w:hanging="360"/>
      </w:pPr>
      <w:rPr>
        <w:rFonts w:ascii="Symbol" w:hAnsi="Symbol" w:hint="default"/>
        <w:color w:val="0070C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450E5B"/>
    <w:multiLevelType w:val="hybridMultilevel"/>
    <w:tmpl w:val="EC8A0E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9B1D4A"/>
    <w:multiLevelType w:val="hybridMultilevel"/>
    <w:tmpl w:val="C818F1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667778"/>
    <w:multiLevelType w:val="hybridMultilevel"/>
    <w:tmpl w:val="14AA0146"/>
    <w:lvl w:ilvl="0" w:tplc="E46E138E">
      <w:start w:val="1"/>
      <w:numFmt w:val="bullet"/>
      <w:lvlText w:val=""/>
      <w:lvlJc w:val="left"/>
      <w:pPr>
        <w:tabs>
          <w:tab w:val="num" w:pos="360"/>
        </w:tabs>
        <w:ind w:left="36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BC105D"/>
    <w:multiLevelType w:val="hybridMultilevel"/>
    <w:tmpl w:val="C5BAFE72"/>
    <w:lvl w:ilvl="0" w:tplc="C1F6A51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E839C3"/>
    <w:multiLevelType w:val="hybridMultilevel"/>
    <w:tmpl w:val="434084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064FD6"/>
    <w:multiLevelType w:val="hybridMultilevel"/>
    <w:tmpl w:val="8144A570"/>
    <w:lvl w:ilvl="0" w:tplc="7F54346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15:restartNumberingAfterBreak="0">
    <w:nsid w:val="7EC3522D"/>
    <w:multiLevelType w:val="hybridMultilevel"/>
    <w:tmpl w:val="78E67EC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3"/>
  </w:num>
  <w:num w:numId="6">
    <w:abstractNumId w:val="5"/>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D"/>
    <w:rsid w:val="00040F49"/>
    <w:rsid w:val="000A1779"/>
    <w:rsid w:val="000C125D"/>
    <w:rsid w:val="001700F9"/>
    <w:rsid w:val="001E530B"/>
    <w:rsid w:val="0020700C"/>
    <w:rsid w:val="00315D72"/>
    <w:rsid w:val="003D0880"/>
    <w:rsid w:val="003E38A9"/>
    <w:rsid w:val="00492D1D"/>
    <w:rsid w:val="00547939"/>
    <w:rsid w:val="00792CF5"/>
    <w:rsid w:val="00803A4B"/>
    <w:rsid w:val="00910E18"/>
    <w:rsid w:val="0096384D"/>
    <w:rsid w:val="0096597A"/>
    <w:rsid w:val="00991DF3"/>
    <w:rsid w:val="009E1C38"/>
    <w:rsid w:val="009F6599"/>
    <w:rsid w:val="00A17A55"/>
    <w:rsid w:val="00A40FAC"/>
    <w:rsid w:val="00AC5CF9"/>
    <w:rsid w:val="00AE6A9D"/>
    <w:rsid w:val="00B012FF"/>
    <w:rsid w:val="00BE0B4C"/>
    <w:rsid w:val="00C04A51"/>
    <w:rsid w:val="00C04EB7"/>
    <w:rsid w:val="00C1668A"/>
    <w:rsid w:val="00C2247D"/>
    <w:rsid w:val="00C37408"/>
    <w:rsid w:val="00CB371D"/>
    <w:rsid w:val="00CB7A70"/>
    <w:rsid w:val="00D34060"/>
    <w:rsid w:val="00D371F9"/>
    <w:rsid w:val="00D563FC"/>
    <w:rsid w:val="00D60EBB"/>
    <w:rsid w:val="00EF617F"/>
    <w:rsid w:val="00F676A5"/>
    <w:rsid w:val="00FE40D5"/>
    <w:rsid w:val="00FF1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2F0D3D29"/>
  <w15:chartTrackingRefBased/>
  <w15:docId w15:val="{78BB8631-3252-4FDE-A887-7C45349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7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6597A"/>
    <w:pPr>
      <w:keepNext/>
      <w:ind w:left="5670"/>
      <w:outlineLvl w:val="0"/>
    </w:pPr>
    <w:rPr>
      <w:sz w:val="24"/>
      <w:szCs w:val="24"/>
    </w:rPr>
  </w:style>
  <w:style w:type="paragraph" w:styleId="Titre2">
    <w:name w:val="heading 2"/>
    <w:basedOn w:val="Normal"/>
    <w:next w:val="Normal"/>
    <w:link w:val="Titre2Car"/>
    <w:qFormat/>
    <w:rsid w:val="0096597A"/>
    <w:pPr>
      <w:keepNext/>
      <w:ind w:left="-851"/>
      <w:outlineLvl w:val="1"/>
    </w:pPr>
    <w:rPr>
      <w:sz w:val="24"/>
      <w:szCs w:val="24"/>
    </w:rPr>
  </w:style>
  <w:style w:type="paragraph" w:styleId="Titre3">
    <w:name w:val="heading 3"/>
    <w:basedOn w:val="Normal"/>
    <w:next w:val="Normal"/>
    <w:link w:val="Titre3Car"/>
    <w:qFormat/>
    <w:rsid w:val="0096597A"/>
    <w:pPr>
      <w:keepNext/>
      <w:jc w:val="center"/>
      <w:outlineLvl w:val="2"/>
    </w:pPr>
    <w:rPr>
      <w:b/>
      <w:bCs/>
      <w:sz w:val="36"/>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4B"/>
    <w:pPr>
      <w:tabs>
        <w:tab w:val="center" w:pos="4536"/>
        <w:tab w:val="right" w:pos="9072"/>
      </w:tabs>
    </w:pPr>
  </w:style>
  <w:style w:type="character" w:customStyle="1" w:styleId="En-tteCar">
    <w:name w:val="En-tête Car"/>
    <w:basedOn w:val="Policepardfaut"/>
    <w:link w:val="En-tte"/>
    <w:uiPriority w:val="99"/>
    <w:rsid w:val="00803A4B"/>
  </w:style>
  <w:style w:type="paragraph" w:styleId="Pieddepage">
    <w:name w:val="footer"/>
    <w:basedOn w:val="Normal"/>
    <w:link w:val="PieddepageCar"/>
    <w:uiPriority w:val="99"/>
    <w:unhideWhenUsed/>
    <w:rsid w:val="00803A4B"/>
    <w:pPr>
      <w:tabs>
        <w:tab w:val="center" w:pos="4536"/>
        <w:tab w:val="right" w:pos="9072"/>
      </w:tabs>
    </w:pPr>
  </w:style>
  <w:style w:type="character" w:customStyle="1" w:styleId="PieddepageCar">
    <w:name w:val="Pied de page Car"/>
    <w:basedOn w:val="Policepardfaut"/>
    <w:link w:val="Pieddepage"/>
    <w:uiPriority w:val="99"/>
    <w:rsid w:val="00803A4B"/>
  </w:style>
  <w:style w:type="character" w:customStyle="1" w:styleId="Titre1Car">
    <w:name w:val="Titre 1 Car"/>
    <w:basedOn w:val="Policepardfaut"/>
    <w:link w:val="Titre1"/>
    <w:rsid w:val="0096597A"/>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96597A"/>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96597A"/>
    <w:rPr>
      <w:rFonts w:ascii="Times New Roman" w:eastAsia="Times New Roman" w:hAnsi="Times New Roman" w:cs="Times New Roman"/>
      <w:b/>
      <w:bCs/>
      <w:sz w:val="36"/>
      <w:szCs w:val="36"/>
      <w:u w:val="single"/>
      <w:lang w:eastAsia="fr-FR"/>
    </w:rPr>
  </w:style>
  <w:style w:type="character" w:styleId="Lienhypertexte">
    <w:name w:val="Hyperlink"/>
    <w:rsid w:val="0096597A"/>
    <w:rPr>
      <w:color w:val="0000FF"/>
      <w:u w:val="single"/>
    </w:rPr>
  </w:style>
  <w:style w:type="paragraph" w:styleId="Retraitcorpsdetexte">
    <w:name w:val="Body Text Indent"/>
    <w:basedOn w:val="Normal"/>
    <w:link w:val="RetraitcorpsdetexteCar"/>
    <w:rsid w:val="0096597A"/>
    <w:pPr>
      <w:tabs>
        <w:tab w:val="center" w:pos="6804"/>
      </w:tabs>
      <w:ind w:right="540" w:firstLine="567"/>
      <w:jc w:val="both"/>
    </w:pPr>
    <w:rPr>
      <w:rFonts w:ascii="Arial" w:hAnsi="Arial" w:cs="Arial"/>
    </w:rPr>
  </w:style>
  <w:style w:type="character" w:customStyle="1" w:styleId="RetraitcorpsdetexteCar">
    <w:name w:val="Retrait corps de texte Car"/>
    <w:basedOn w:val="Policepardfaut"/>
    <w:link w:val="Retraitcorpsdetexte"/>
    <w:rsid w:val="0096597A"/>
    <w:rPr>
      <w:rFonts w:ascii="Arial" w:eastAsia="Times New Roman" w:hAnsi="Arial" w:cs="Arial"/>
      <w:sz w:val="20"/>
      <w:szCs w:val="20"/>
      <w:lang w:eastAsia="fr-FR"/>
    </w:rPr>
  </w:style>
  <w:style w:type="paragraph" w:styleId="Corpsdetexte">
    <w:name w:val="Body Text"/>
    <w:basedOn w:val="Normal"/>
    <w:link w:val="CorpsdetexteCar"/>
    <w:rsid w:val="0096597A"/>
    <w:pPr>
      <w:tabs>
        <w:tab w:val="center" w:pos="7371"/>
      </w:tabs>
      <w:ind w:right="-85"/>
      <w:jc w:val="both"/>
    </w:pPr>
    <w:rPr>
      <w:rFonts w:ascii="Arial" w:hAnsi="Arial" w:cs="Arial"/>
    </w:rPr>
  </w:style>
  <w:style w:type="character" w:customStyle="1" w:styleId="CorpsdetexteCar">
    <w:name w:val="Corps de texte Car"/>
    <w:basedOn w:val="Policepardfaut"/>
    <w:link w:val="Corpsdetexte"/>
    <w:rsid w:val="0096597A"/>
    <w:rPr>
      <w:rFonts w:ascii="Arial" w:eastAsia="Times New Roman" w:hAnsi="Arial" w:cs="Arial"/>
      <w:sz w:val="20"/>
      <w:szCs w:val="20"/>
      <w:lang w:eastAsia="fr-FR"/>
    </w:rPr>
  </w:style>
  <w:style w:type="paragraph" w:styleId="Corpsdetexte2">
    <w:name w:val="Body Text 2"/>
    <w:basedOn w:val="Normal"/>
    <w:link w:val="Corpsdetexte2Car"/>
    <w:uiPriority w:val="99"/>
    <w:semiHidden/>
    <w:unhideWhenUsed/>
    <w:rsid w:val="0096384D"/>
    <w:pPr>
      <w:spacing w:after="120" w:line="480" w:lineRule="auto"/>
    </w:pPr>
  </w:style>
  <w:style w:type="character" w:customStyle="1" w:styleId="Corpsdetexte2Car">
    <w:name w:val="Corps de texte 2 Car"/>
    <w:basedOn w:val="Policepardfaut"/>
    <w:link w:val="Corpsdetexte2"/>
    <w:uiPriority w:val="99"/>
    <w:semiHidden/>
    <w:rsid w:val="0096384D"/>
    <w:rPr>
      <w:rFonts w:ascii="Times New Roman" w:eastAsia="Times New Roman" w:hAnsi="Times New Roman" w:cs="Times New Roman"/>
      <w:sz w:val="20"/>
      <w:szCs w:val="20"/>
      <w:lang w:eastAsia="fr-FR"/>
    </w:rPr>
  </w:style>
  <w:style w:type="paragraph" w:customStyle="1" w:styleId="Adressedelexpditeursimplifie">
    <w:name w:val="Adresse de l'expéditeur simplifiée"/>
    <w:basedOn w:val="Normal"/>
    <w:rsid w:val="00492D1D"/>
    <w:rPr>
      <w:sz w:val="24"/>
      <w:szCs w:val="24"/>
    </w:rPr>
  </w:style>
  <w:style w:type="character" w:styleId="lev">
    <w:name w:val="Strong"/>
    <w:uiPriority w:val="22"/>
    <w:qFormat/>
    <w:rsid w:val="00492D1D"/>
    <w:rPr>
      <w:b/>
      <w:bCs/>
    </w:rPr>
  </w:style>
  <w:style w:type="paragraph" w:styleId="Paragraphedeliste">
    <w:name w:val="List Paragraph"/>
    <w:basedOn w:val="Normal"/>
    <w:uiPriority w:val="34"/>
    <w:qFormat/>
    <w:rsid w:val="00492D1D"/>
    <w:pPr>
      <w:ind w:left="720"/>
      <w:contextualSpacing/>
    </w:pPr>
  </w:style>
  <w:style w:type="paragraph" w:customStyle="1" w:styleId="articlen">
    <w:name w:val="article : n°"/>
    <w:basedOn w:val="Normal"/>
    <w:rsid w:val="001700F9"/>
    <w:pPr>
      <w:autoSpaceDE w:val="0"/>
      <w:autoSpaceDN w:val="0"/>
      <w:spacing w:before="100"/>
      <w:jc w:val="both"/>
    </w:pPr>
    <w:rPr>
      <w:rFonts w:ascii="Arial" w:hAnsi="Arial" w:cs="Arial"/>
      <w:b/>
      <w:bCs/>
    </w:rPr>
  </w:style>
  <w:style w:type="paragraph" w:styleId="Sansinterligne">
    <w:name w:val="No Spacing"/>
    <w:uiPriority w:val="1"/>
    <w:qFormat/>
    <w:rsid w:val="001700F9"/>
    <w:pPr>
      <w:widowControl w:val="0"/>
      <w:autoSpaceDE w:val="0"/>
      <w:autoSpaceDN w:val="0"/>
      <w:adjustRightInd w:val="0"/>
      <w:spacing w:after="0" w:line="240" w:lineRule="auto"/>
    </w:pPr>
    <w:rPr>
      <w:rFonts w:ascii="Arial" w:eastAsia="Times New Roman" w:hAnsi="Arial" w:cs="Arial"/>
      <w:sz w:val="20"/>
      <w:szCs w:val="20"/>
      <w:lang w:eastAsia="fr-FR"/>
    </w:rPr>
  </w:style>
  <w:style w:type="paragraph" w:customStyle="1" w:styleId="corpsdetexte0">
    <w:name w:val="corps de texte"/>
    <w:basedOn w:val="Normal"/>
    <w:link w:val="corpsdetexteCar0"/>
    <w:rsid w:val="00C2247D"/>
    <w:pPr>
      <w:jc w:val="both"/>
    </w:pPr>
    <w:rPr>
      <w:rFonts w:ascii="Arial" w:hAnsi="Arial" w:cs="Verdana"/>
      <w:b/>
      <w:i/>
      <w:sz w:val="24"/>
      <w:szCs w:val="22"/>
    </w:rPr>
  </w:style>
  <w:style w:type="character" w:customStyle="1" w:styleId="corpsdetexteCar0">
    <w:name w:val="corps de texte Car"/>
    <w:link w:val="corpsdetexte0"/>
    <w:rsid w:val="00C2247D"/>
    <w:rPr>
      <w:rFonts w:ascii="Arial" w:eastAsia="Times New Roman" w:hAnsi="Arial" w:cs="Verdana"/>
      <w:b/>
      <w:i/>
      <w:sz w:val="24"/>
      <w:lang w:eastAsia="fr-FR"/>
    </w:rPr>
  </w:style>
  <w:style w:type="paragraph" w:styleId="Corpsdetexte3">
    <w:name w:val="Body Text 3"/>
    <w:basedOn w:val="Normal"/>
    <w:link w:val="Corpsdetexte3Car"/>
    <w:uiPriority w:val="99"/>
    <w:semiHidden/>
    <w:unhideWhenUsed/>
    <w:rsid w:val="00C2247D"/>
    <w:pPr>
      <w:spacing w:after="120"/>
    </w:pPr>
    <w:rPr>
      <w:sz w:val="16"/>
      <w:szCs w:val="16"/>
    </w:rPr>
  </w:style>
  <w:style w:type="character" w:customStyle="1" w:styleId="Corpsdetexte3Car">
    <w:name w:val="Corps de texte 3 Car"/>
    <w:basedOn w:val="Policepardfaut"/>
    <w:link w:val="Corpsdetexte3"/>
    <w:uiPriority w:val="99"/>
    <w:semiHidden/>
    <w:rsid w:val="00C2247D"/>
    <w:rPr>
      <w:rFonts w:ascii="Times New Roman" w:eastAsia="Times New Roman" w:hAnsi="Times New Roman" w:cs="Times New Roman"/>
      <w:sz w:val="16"/>
      <w:szCs w:val="16"/>
      <w:lang w:eastAsia="fr-FR"/>
    </w:rPr>
  </w:style>
  <w:style w:type="paragraph" w:styleId="Notedebasdepage">
    <w:name w:val="footnote text"/>
    <w:basedOn w:val="Normal"/>
    <w:link w:val="NotedebasdepageCar"/>
    <w:semiHidden/>
    <w:rsid w:val="00C2247D"/>
  </w:style>
  <w:style w:type="character" w:customStyle="1" w:styleId="NotedebasdepageCar">
    <w:name w:val="Note de bas de page Car"/>
    <w:basedOn w:val="Policepardfaut"/>
    <w:link w:val="Notedebasdepage"/>
    <w:semiHidden/>
    <w:rsid w:val="00C2247D"/>
    <w:rPr>
      <w:rFonts w:ascii="Times New Roman" w:eastAsia="Times New Roman" w:hAnsi="Times New Roman" w:cs="Times New Roman"/>
      <w:sz w:val="20"/>
      <w:szCs w:val="20"/>
      <w:lang w:eastAsia="fr-FR"/>
    </w:rPr>
  </w:style>
  <w:style w:type="character" w:styleId="Appelnotedebasdep">
    <w:name w:val="footnote reference"/>
    <w:semiHidden/>
    <w:rsid w:val="00C2247D"/>
    <w:rPr>
      <w:vertAlign w:val="superscript"/>
    </w:rPr>
  </w:style>
  <w:style w:type="paragraph" w:styleId="NormalWeb">
    <w:name w:val="Normal (Web)"/>
    <w:basedOn w:val="Normal"/>
    <w:uiPriority w:val="99"/>
    <w:unhideWhenUsed/>
    <w:rsid w:val="00EF61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4A46-6AEB-455D-B5F6-385A63C4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dreux</dc:creator>
  <cp:keywords/>
  <dc:description/>
  <cp:lastModifiedBy>David Sattler</cp:lastModifiedBy>
  <cp:revision>14</cp:revision>
  <cp:lastPrinted>2021-12-16T10:05:00Z</cp:lastPrinted>
  <dcterms:created xsi:type="dcterms:W3CDTF">2021-12-16T12:27:00Z</dcterms:created>
  <dcterms:modified xsi:type="dcterms:W3CDTF">2022-08-30T14:21:00Z</dcterms:modified>
</cp:coreProperties>
</file>